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66A" w:rsidRDefault="006B466A" w:rsidP="006B466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Российская Федерация</w:t>
      </w:r>
    </w:p>
    <w:p w:rsidR="006B466A" w:rsidRDefault="006B466A" w:rsidP="006B46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Государственное   бюджетное образовательное учреждение</w:t>
      </w:r>
    </w:p>
    <w:p w:rsidR="006B466A" w:rsidRDefault="006B466A" w:rsidP="006B46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Ненецкого автономного округа           «Средняя школа  п.Харута»</w:t>
      </w:r>
    </w:p>
    <w:tbl>
      <w:tblPr>
        <w:tblStyle w:val="a5"/>
        <w:tblpPr w:leftFromText="180" w:rightFromText="180" w:vertAnchor="page" w:horzAnchor="margin" w:tblpXSpec="center" w:tblpY="2296"/>
        <w:tblW w:w="8190" w:type="dxa"/>
        <w:tblLayout w:type="fixed"/>
        <w:tblLook w:val="04A0"/>
      </w:tblPr>
      <w:tblGrid>
        <w:gridCol w:w="4428"/>
        <w:gridCol w:w="3762"/>
      </w:tblGrid>
      <w:tr w:rsidR="006B466A" w:rsidTr="006B466A">
        <w:trPr>
          <w:trHeight w:val="1975"/>
        </w:trPr>
        <w:tc>
          <w:tcPr>
            <w:tcW w:w="4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66A" w:rsidRDefault="006B466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       «Согласовано»</w:t>
            </w:r>
          </w:p>
          <w:p w:rsidR="006B466A" w:rsidRDefault="006B466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Заместитель руководителя </w:t>
            </w:r>
          </w:p>
          <w:p w:rsidR="006B466A" w:rsidRDefault="006B466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ВР ГБОУ НАО</w:t>
            </w:r>
          </w:p>
          <w:p w:rsidR="006B466A" w:rsidRDefault="006B466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« СШ п.Харута»</w:t>
            </w:r>
          </w:p>
          <w:p w:rsidR="006B466A" w:rsidRDefault="006B466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Сидорова С.Н. /_______ </w:t>
            </w:r>
          </w:p>
          <w:p w:rsidR="006B466A" w:rsidRDefault="006B466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 «____»_________2016г</w:t>
            </w:r>
          </w:p>
          <w:p w:rsidR="006B466A" w:rsidRDefault="006B466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66A" w:rsidRDefault="006B466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       «Утверждаю»</w:t>
            </w:r>
          </w:p>
          <w:p w:rsidR="006B466A" w:rsidRDefault="006B466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Директор </w:t>
            </w:r>
          </w:p>
          <w:p w:rsidR="006B466A" w:rsidRDefault="006B466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ГБОУ НАО «СШ п. Харута»</w:t>
            </w:r>
          </w:p>
          <w:p w:rsidR="006B466A" w:rsidRDefault="006B466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Сидорова  Т.Г./_________</w:t>
            </w:r>
          </w:p>
          <w:p w:rsidR="006B466A" w:rsidRDefault="006B466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Приказ №________        </w:t>
            </w:r>
          </w:p>
          <w:p w:rsidR="006B466A" w:rsidRDefault="006B466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от«____»_________2016г</w:t>
            </w:r>
          </w:p>
          <w:p w:rsidR="006B466A" w:rsidRDefault="006B466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6B466A" w:rsidRDefault="006B466A" w:rsidP="006B46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</w:p>
    <w:p w:rsidR="006B466A" w:rsidRDefault="006B466A" w:rsidP="006B466A">
      <w:pPr>
        <w:rPr>
          <w:rFonts w:ascii="Times New Roman" w:hAnsi="Times New Roman" w:cs="Times New Roman"/>
        </w:rPr>
      </w:pPr>
    </w:p>
    <w:p w:rsidR="006B466A" w:rsidRDefault="006B466A" w:rsidP="006B466A">
      <w:pPr>
        <w:rPr>
          <w:rFonts w:ascii="Times New Roman" w:hAnsi="Times New Roman" w:cs="Times New Roman"/>
        </w:rPr>
      </w:pPr>
    </w:p>
    <w:p w:rsidR="006B466A" w:rsidRDefault="006B466A" w:rsidP="006B466A">
      <w:pPr>
        <w:rPr>
          <w:rFonts w:ascii="Times New Roman" w:hAnsi="Times New Roman" w:cs="Times New Roman"/>
        </w:rPr>
      </w:pPr>
    </w:p>
    <w:p w:rsidR="006B466A" w:rsidRDefault="006B466A" w:rsidP="006B466A">
      <w:pPr>
        <w:rPr>
          <w:rFonts w:ascii="Times New Roman" w:hAnsi="Times New Roman" w:cs="Times New Roman"/>
        </w:rPr>
      </w:pPr>
    </w:p>
    <w:p w:rsidR="006B466A" w:rsidRDefault="006B466A" w:rsidP="006B466A">
      <w:pPr>
        <w:rPr>
          <w:rFonts w:ascii="Times New Roman" w:hAnsi="Times New Roman" w:cs="Times New Roman"/>
        </w:rPr>
      </w:pPr>
    </w:p>
    <w:p w:rsidR="006B466A" w:rsidRDefault="006B466A" w:rsidP="006B466A">
      <w:pPr>
        <w:rPr>
          <w:rFonts w:ascii="Times New Roman" w:hAnsi="Times New Roman" w:cs="Times New Roman"/>
        </w:rPr>
      </w:pPr>
    </w:p>
    <w:p w:rsidR="006B466A" w:rsidRDefault="006B466A" w:rsidP="006B466A">
      <w:pPr>
        <w:rPr>
          <w:rFonts w:ascii="Times New Roman" w:hAnsi="Times New Roman" w:cs="Times New Roman"/>
        </w:rPr>
      </w:pPr>
    </w:p>
    <w:p w:rsidR="006B466A" w:rsidRDefault="006B466A" w:rsidP="006B466A">
      <w:pPr>
        <w:rPr>
          <w:rFonts w:ascii="Times New Roman" w:hAnsi="Times New Roman" w:cs="Times New Roman"/>
        </w:rPr>
      </w:pPr>
    </w:p>
    <w:p w:rsidR="006B466A" w:rsidRDefault="006B466A" w:rsidP="006B466A">
      <w:pPr>
        <w:rPr>
          <w:rFonts w:ascii="Times New Roman" w:hAnsi="Times New Roman" w:cs="Times New Roman"/>
          <w:sz w:val="28"/>
          <w:szCs w:val="28"/>
        </w:rPr>
      </w:pPr>
    </w:p>
    <w:p w:rsidR="006B466A" w:rsidRDefault="006B466A" w:rsidP="006B46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6B466A" w:rsidRDefault="006B466A" w:rsidP="006B466A">
      <w:pPr>
        <w:tabs>
          <w:tab w:val="left" w:pos="258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B466A" w:rsidRDefault="006B466A" w:rsidP="006B466A">
      <w:pPr>
        <w:tabs>
          <w:tab w:val="left" w:pos="258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B466A" w:rsidRDefault="006B466A" w:rsidP="006B466A">
      <w:pPr>
        <w:tabs>
          <w:tab w:val="left" w:pos="258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B466A" w:rsidRDefault="006B466A" w:rsidP="006B466A">
      <w:pPr>
        <w:tabs>
          <w:tab w:val="left" w:pos="258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B466A" w:rsidRDefault="006B466A" w:rsidP="006B466A">
      <w:pPr>
        <w:tabs>
          <w:tab w:val="left" w:pos="258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B466A" w:rsidRDefault="006B466A" w:rsidP="006B466A">
      <w:pPr>
        <w:tabs>
          <w:tab w:val="left" w:pos="258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Рабочая программа дополнительного образования</w:t>
      </w:r>
    </w:p>
    <w:p w:rsidR="006B466A" w:rsidRDefault="006B466A" w:rsidP="006B466A">
      <w:pPr>
        <w:tabs>
          <w:tab w:val="left" w:pos="258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занятий  по  мини-футболу</w:t>
      </w:r>
    </w:p>
    <w:p w:rsidR="006B466A" w:rsidRDefault="006B466A" w:rsidP="006B466A">
      <w:pPr>
        <w:tabs>
          <w:tab w:val="left" w:pos="258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(7-9 класс)</w:t>
      </w:r>
    </w:p>
    <w:p w:rsidR="006B466A" w:rsidRDefault="006B466A" w:rsidP="006B466A">
      <w:pPr>
        <w:rPr>
          <w:rFonts w:ascii="Times New Roman" w:hAnsi="Times New Roman" w:cs="Times New Roman"/>
          <w:sz w:val="28"/>
          <w:szCs w:val="28"/>
        </w:rPr>
      </w:pPr>
    </w:p>
    <w:p w:rsidR="006B466A" w:rsidRDefault="006B466A" w:rsidP="006B466A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Казакова Дмитрия Сергеевича</w:t>
      </w:r>
    </w:p>
    <w:p w:rsidR="006B466A" w:rsidRDefault="006B466A" w:rsidP="006B466A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педагога  высшей категории</w:t>
      </w:r>
    </w:p>
    <w:p w:rsidR="006B466A" w:rsidRDefault="006B466A" w:rsidP="006B46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6B466A" w:rsidRDefault="006B466A" w:rsidP="006B466A">
      <w:pPr>
        <w:rPr>
          <w:rFonts w:ascii="Times New Roman" w:hAnsi="Times New Roman" w:cs="Times New Roman"/>
          <w:sz w:val="28"/>
          <w:szCs w:val="28"/>
        </w:rPr>
      </w:pPr>
    </w:p>
    <w:p w:rsidR="006B466A" w:rsidRDefault="006B466A" w:rsidP="006B466A">
      <w:pPr>
        <w:spacing w:line="25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B466A" w:rsidRDefault="006B466A" w:rsidP="006B466A">
      <w:pPr>
        <w:spacing w:line="25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B466A" w:rsidRDefault="006B466A" w:rsidP="006B466A">
      <w:pPr>
        <w:spacing w:line="25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6B466A" w:rsidRDefault="006B466A" w:rsidP="006B466A">
      <w:pPr>
        <w:rPr>
          <w:rFonts w:ascii="Times New Roman" w:hAnsi="Times New Roman" w:cs="Times New Roman"/>
          <w:sz w:val="28"/>
          <w:szCs w:val="28"/>
        </w:rPr>
      </w:pPr>
    </w:p>
    <w:p w:rsidR="006B466A" w:rsidRDefault="006B466A" w:rsidP="006B46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6B466A" w:rsidRDefault="006B466A" w:rsidP="006B46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6B466A" w:rsidRDefault="006B466A" w:rsidP="006B46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</w:p>
    <w:p w:rsidR="006B466A" w:rsidRDefault="006B466A" w:rsidP="006B466A">
      <w:pPr>
        <w:rPr>
          <w:rFonts w:ascii="Times New Roman" w:hAnsi="Times New Roman" w:cs="Times New Roman"/>
          <w:sz w:val="28"/>
          <w:szCs w:val="28"/>
        </w:rPr>
      </w:pPr>
    </w:p>
    <w:p w:rsidR="006B466A" w:rsidRDefault="006B466A" w:rsidP="006B466A">
      <w:pPr>
        <w:rPr>
          <w:rFonts w:ascii="Times New Roman" w:hAnsi="Times New Roman" w:cs="Times New Roman"/>
          <w:sz w:val="28"/>
          <w:szCs w:val="28"/>
        </w:rPr>
      </w:pPr>
    </w:p>
    <w:p w:rsidR="006B466A" w:rsidRDefault="006B466A" w:rsidP="006B466A">
      <w:pPr>
        <w:rPr>
          <w:rFonts w:ascii="Times New Roman" w:hAnsi="Times New Roman" w:cs="Times New Roman"/>
          <w:sz w:val="28"/>
          <w:szCs w:val="28"/>
        </w:rPr>
      </w:pPr>
    </w:p>
    <w:p w:rsidR="006B466A" w:rsidRDefault="006B466A" w:rsidP="006B466A">
      <w:pPr>
        <w:rPr>
          <w:rFonts w:ascii="Times New Roman" w:hAnsi="Times New Roman" w:cs="Times New Roman"/>
          <w:sz w:val="28"/>
          <w:szCs w:val="28"/>
        </w:rPr>
      </w:pPr>
    </w:p>
    <w:p w:rsidR="006B466A" w:rsidRDefault="006B466A" w:rsidP="006B466A">
      <w:pPr>
        <w:rPr>
          <w:rFonts w:ascii="Times New Roman" w:hAnsi="Times New Roman" w:cs="Times New Roman"/>
          <w:sz w:val="28"/>
          <w:szCs w:val="28"/>
        </w:rPr>
      </w:pPr>
    </w:p>
    <w:p w:rsidR="006B466A" w:rsidRDefault="006B466A" w:rsidP="006B466A">
      <w:pPr>
        <w:rPr>
          <w:rFonts w:ascii="Times New Roman" w:hAnsi="Times New Roman" w:cs="Times New Roman"/>
          <w:sz w:val="28"/>
          <w:szCs w:val="28"/>
        </w:rPr>
      </w:pPr>
    </w:p>
    <w:p w:rsidR="006B466A" w:rsidRDefault="006B466A" w:rsidP="006B466A">
      <w:pPr>
        <w:rPr>
          <w:rFonts w:ascii="Times New Roman" w:hAnsi="Times New Roman" w:cs="Times New Roman"/>
          <w:sz w:val="28"/>
          <w:szCs w:val="28"/>
        </w:rPr>
      </w:pPr>
    </w:p>
    <w:p w:rsidR="006B466A" w:rsidRDefault="006B466A" w:rsidP="006B466A">
      <w:pPr>
        <w:rPr>
          <w:rFonts w:ascii="Times New Roman" w:hAnsi="Times New Roman" w:cs="Times New Roman"/>
          <w:sz w:val="28"/>
          <w:szCs w:val="28"/>
        </w:rPr>
      </w:pPr>
    </w:p>
    <w:p w:rsidR="006B466A" w:rsidRDefault="006B466A" w:rsidP="006B46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</w:p>
    <w:p w:rsidR="006B466A" w:rsidRDefault="006B466A" w:rsidP="006B46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:rsidR="006B466A" w:rsidRDefault="006B466A" w:rsidP="006B46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2016 - 2017  учебный  год</w:t>
      </w:r>
    </w:p>
    <w:p w:rsidR="006B466A" w:rsidRDefault="006B466A" w:rsidP="006B466A">
      <w:pPr>
        <w:rPr>
          <w:rFonts w:ascii="Times New Roman" w:hAnsi="Times New Roman" w:cs="Times New Roman"/>
          <w:sz w:val="28"/>
          <w:szCs w:val="28"/>
        </w:rPr>
      </w:pPr>
    </w:p>
    <w:p w:rsidR="006B466A" w:rsidRDefault="006B466A" w:rsidP="006B466A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Оглавление</w:t>
      </w:r>
    </w:p>
    <w:p w:rsidR="006B466A" w:rsidRDefault="006B466A" w:rsidP="006B46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</w:t>
      </w:r>
    </w:p>
    <w:p w:rsidR="006B466A" w:rsidRDefault="006B466A" w:rsidP="006B46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Титульный лист      --------------------------------------------------------------   1                        </w:t>
      </w:r>
    </w:p>
    <w:p w:rsidR="006B466A" w:rsidRDefault="006B466A" w:rsidP="006B466A">
      <w:pPr>
        <w:rPr>
          <w:rFonts w:ascii="Times New Roman" w:hAnsi="Times New Roman" w:cs="Times New Roman"/>
          <w:sz w:val="28"/>
          <w:szCs w:val="28"/>
        </w:rPr>
      </w:pPr>
    </w:p>
    <w:p w:rsidR="006B466A" w:rsidRDefault="006B466A" w:rsidP="006B46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Оглавление-------------------------------------------------------------------------  2</w:t>
      </w:r>
    </w:p>
    <w:p w:rsidR="006B466A" w:rsidRDefault="006B466A" w:rsidP="006B466A">
      <w:pPr>
        <w:rPr>
          <w:rFonts w:ascii="Times New Roman" w:hAnsi="Times New Roman" w:cs="Times New Roman"/>
          <w:sz w:val="28"/>
          <w:szCs w:val="28"/>
        </w:rPr>
      </w:pPr>
    </w:p>
    <w:p w:rsidR="006B466A" w:rsidRDefault="006B466A" w:rsidP="006B46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3.Пояснительная  записка----------------------------------------------------------  3</w:t>
      </w:r>
    </w:p>
    <w:p w:rsidR="006B466A" w:rsidRDefault="006B466A" w:rsidP="006B466A">
      <w:pPr>
        <w:rPr>
          <w:rFonts w:ascii="Times New Roman" w:hAnsi="Times New Roman" w:cs="Times New Roman"/>
          <w:sz w:val="28"/>
          <w:szCs w:val="28"/>
        </w:rPr>
      </w:pPr>
    </w:p>
    <w:p w:rsidR="006B466A" w:rsidRDefault="006B466A" w:rsidP="006B46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Основные положения   программы-------------------------------------------   4</w:t>
      </w:r>
    </w:p>
    <w:p w:rsidR="006B466A" w:rsidRDefault="006B466A" w:rsidP="006B466A">
      <w:pPr>
        <w:rPr>
          <w:rFonts w:ascii="Times New Roman" w:hAnsi="Times New Roman" w:cs="Times New Roman"/>
          <w:sz w:val="28"/>
          <w:szCs w:val="28"/>
        </w:rPr>
      </w:pPr>
    </w:p>
    <w:p w:rsidR="006B466A" w:rsidRDefault="006B466A" w:rsidP="006B46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Планируемые  результаты освоения  программы------------------------    5</w:t>
      </w:r>
    </w:p>
    <w:p w:rsidR="006B466A" w:rsidRDefault="006B466A" w:rsidP="006B466A">
      <w:pPr>
        <w:rPr>
          <w:rFonts w:ascii="Times New Roman" w:hAnsi="Times New Roman" w:cs="Times New Roman"/>
          <w:sz w:val="28"/>
          <w:szCs w:val="28"/>
        </w:rPr>
      </w:pPr>
    </w:p>
    <w:p w:rsidR="006B466A" w:rsidRDefault="006B466A" w:rsidP="006B46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Учебно-тематический  план --------------------------------------------------   6</w:t>
      </w:r>
    </w:p>
    <w:p w:rsidR="006B466A" w:rsidRDefault="006B466A" w:rsidP="006B466A">
      <w:pPr>
        <w:rPr>
          <w:rFonts w:ascii="Times New Roman" w:hAnsi="Times New Roman" w:cs="Times New Roman"/>
          <w:sz w:val="28"/>
          <w:szCs w:val="28"/>
        </w:rPr>
      </w:pPr>
    </w:p>
    <w:p w:rsidR="006B466A" w:rsidRDefault="006B466A" w:rsidP="006B46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Содержание  программы------------------------------------------------------    7</w:t>
      </w:r>
    </w:p>
    <w:p w:rsidR="006B466A" w:rsidRDefault="006B466A" w:rsidP="006B466A">
      <w:pPr>
        <w:rPr>
          <w:rFonts w:ascii="Times New Roman" w:hAnsi="Times New Roman" w:cs="Times New Roman"/>
          <w:sz w:val="28"/>
          <w:szCs w:val="28"/>
        </w:rPr>
      </w:pPr>
    </w:p>
    <w:p w:rsidR="006B466A" w:rsidRDefault="006B466A" w:rsidP="006B46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Средства  контроля-------------------------------------------------------------- 8</w:t>
      </w:r>
    </w:p>
    <w:p w:rsidR="006B466A" w:rsidRDefault="006B466A" w:rsidP="006B466A">
      <w:pPr>
        <w:rPr>
          <w:rFonts w:ascii="Times New Roman" w:hAnsi="Times New Roman" w:cs="Times New Roman"/>
          <w:sz w:val="28"/>
          <w:szCs w:val="28"/>
        </w:rPr>
      </w:pPr>
    </w:p>
    <w:p w:rsidR="006B466A" w:rsidRDefault="006B466A" w:rsidP="006B46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Содержание и методика контрольных  исп</w:t>
      </w:r>
      <w:r w:rsidR="00CA2658">
        <w:rPr>
          <w:rFonts w:ascii="Times New Roman" w:hAnsi="Times New Roman" w:cs="Times New Roman"/>
          <w:sz w:val="28"/>
          <w:szCs w:val="28"/>
        </w:rPr>
        <w:t>ытаний----------------------  10</w:t>
      </w:r>
    </w:p>
    <w:p w:rsidR="006B466A" w:rsidRDefault="006B466A" w:rsidP="006B466A">
      <w:pPr>
        <w:rPr>
          <w:rFonts w:ascii="Times New Roman" w:hAnsi="Times New Roman" w:cs="Times New Roman"/>
          <w:sz w:val="28"/>
          <w:szCs w:val="28"/>
        </w:rPr>
      </w:pPr>
    </w:p>
    <w:p w:rsidR="006B466A" w:rsidRDefault="006B466A" w:rsidP="006B46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Литература------------------------------------------</w:t>
      </w:r>
      <w:r w:rsidR="00CA2658">
        <w:rPr>
          <w:rFonts w:ascii="Times New Roman" w:hAnsi="Times New Roman" w:cs="Times New Roman"/>
          <w:sz w:val="28"/>
          <w:szCs w:val="28"/>
        </w:rPr>
        <w:t>---------------------------   12</w:t>
      </w:r>
    </w:p>
    <w:p w:rsidR="006B466A" w:rsidRDefault="006B466A" w:rsidP="006B466A">
      <w:pPr>
        <w:rPr>
          <w:rFonts w:ascii="Times New Roman" w:hAnsi="Times New Roman" w:cs="Times New Roman"/>
          <w:sz w:val="28"/>
          <w:szCs w:val="28"/>
        </w:rPr>
      </w:pPr>
    </w:p>
    <w:p w:rsidR="006B466A" w:rsidRDefault="006B466A" w:rsidP="006B466A">
      <w:pPr>
        <w:rPr>
          <w:rFonts w:ascii="Times New Roman" w:hAnsi="Times New Roman" w:cs="Times New Roman"/>
          <w:sz w:val="28"/>
          <w:szCs w:val="28"/>
        </w:rPr>
      </w:pPr>
    </w:p>
    <w:p w:rsidR="006B466A" w:rsidRDefault="006B466A" w:rsidP="006B466A">
      <w:pPr>
        <w:rPr>
          <w:rFonts w:ascii="Times New Roman" w:hAnsi="Times New Roman" w:cs="Times New Roman"/>
          <w:sz w:val="28"/>
          <w:szCs w:val="28"/>
        </w:rPr>
      </w:pPr>
    </w:p>
    <w:p w:rsidR="006B466A" w:rsidRDefault="006B466A" w:rsidP="006B466A">
      <w:pPr>
        <w:rPr>
          <w:rFonts w:ascii="Times New Roman" w:hAnsi="Times New Roman" w:cs="Times New Roman"/>
          <w:sz w:val="28"/>
          <w:szCs w:val="28"/>
        </w:rPr>
      </w:pPr>
    </w:p>
    <w:p w:rsidR="006B466A" w:rsidRDefault="006B466A" w:rsidP="006B466A">
      <w:pPr>
        <w:rPr>
          <w:rFonts w:ascii="Times New Roman" w:hAnsi="Times New Roman" w:cs="Times New Roman"/>
          <w:sz w:val="28"/>
          <w:szCs w:val="28"/>
        </w:rPr>
      </w:pPr>
    </w:p>
    <w:p w:rsidR="006B466A" w:rsidRDefault="006B466A" w:rsidP="006B466A">
      <w:pPr>
        <w:rPr>
          <w:rFonts w:ascii="Times New Roman" w:hAnsi="Times New Roman" w:cs="Times New Roman"/>
          <w:sz w:val="28"/>
          <w:szCs w:val="28"/>
        </w:rPr>
      </w:pPr>
    </w:p>
    <w:p w:rsidR="006B466A" w:rsidRDefault="006B466A" w:rsidP="006B466A">
      <w:pPr>
        <w:rPr>
          <w:rFonts w:ascii="Times New Roman" w:hAnsi="Times New Roman" w:cs="Times New Roman"/>
          <w:sz w:val="28"/>
          <w:szCs w:val="28"/>
        </w:rPr>
      </w:pPr>
    </w:p>
    <w:p w:rsidR="006B466A" w:rsidRDefault="006B466A" w:rsidP="006B466A">
      <w:pPr>
        <w:rPr>
          <w:rFonts w:ascii="Times New Roman" w:hAnsi="Times New Roman" w:cs="Times New Roman"/>
          <w:sz w:val="28"/>
          <w:szCs w:val="28"/>
        </w:rPr>
      </w:pPr>
    </w:p>
    <w:p w:rsidR="006B466A" w:rsidRDefault="006B466A" w:rsidP="006B466A">
      <w:pPr>
        <w:rPr>
          <w:rFonts w:ascii="Times New Roman" w:hAnsi="Times New Roman" w:cs="Times New Roman"/>
          <w:sz w:val="28"/>
          <w:szCs w:val="28"/>
        </w:rPr>
      </w:pPr>
    </w:p>
    <w:p w:rsidR="006B466A" w:rsidRDefault="006B466A" w:rsidP="006B466A">
      <w:pPr>
        <w:rPr>
          <w:rFonts w:ascii="Times New Roman" w:hAnsi="Times New Roman" w:cs="Times New Roman"/>
          <w:sz w:val="28"/>
          <w:szCs w:val="28"/>
        </w:rPr>
      </w:pPr>
    </w:p>
    <w:p w:rsidR="006B466A" w:rsidRDefault="006B466A" w:rsidP="006B466A">
      <w:pPr>
        <w:rPr>
          <w:rFonts w:ascii="Times New Roman" w:hAnsi="Times New Roman" w:cs="Times New Roman"/>
          <w:sz w:val="28"/>
          <w:szCs w:val="28"/>
        </w:rPr>
      </w:pPr>
    </w:p>
    <w:p w:rsidR="006B466A" w:rsidRDefault="006B466A" w:rsidP="006B466A">
      <w:pPr>
        <w:rPr>
          <w:rFonts w:ascii="Times New Roman" w:hAnsi="Times New Roman" w:cs="Times New Roman"/>
          <w:sz w:val="28"/>
          <w:szCs w:val="28"/>
        </w:rPr>
      </w:pPr>
    </w:p>
    <w:p w:rsidR="006B466A" w:rsidRDefault="006B466A" w:rsidP="006B466A">
      <w:pPr>
        <w:rPr>
          <w:rFonts w:ascii="Times New Roman" w:hAnsi="Times New Roman" w:cs="Times New Roman"/>
          <w:sz w:val="28"/>
          <w:szCs w:val="28"/>
        </w:rPr>
      </w:pPr>
    </w:p>
    <w:p w:rsidR="006B466A" w:rsidRDefault="006B466A" w:rsidP="006B466A">
      <w:pPr>
        <w:rPr>
          <w:rFonts w:ascii="Times New Roman" w:hAnsi="Times New Roman" w:cs="Times New Roman"/>
          <w:sz w:val="28"/>
          <w:szCs w:val="28"/>
        </w:rPr>
      </w:pPr>
    </w:p>
    <w:p w:rsidR="006B466A" w:rsidRDefault="006B466A" w:rsidP="006B466A">
      <w:pPr>
        <w:rPr>
          <w:rFonts w:ascii="Times New Roman" w:hAnsi="Times New Roman" w:cs="Times New Roman"/>
          <w:sz w:val="28"/>
          <w:szCs w:val="28"/>
        </w:rPr>
      </w:pPr>
    </w:p>
    <w:p w:rsidR="006B466A" w:rsidRDefault="006B466A" w:rsidP="006B466A">
      <w:pPr>
        <w:rPr>
          <w:rFonts w:ascii="Times New Roman" w:hAnsi="Times New Roman" w:cs="Times New Roman"/>
          <w:sz w:val="28"/>
          <w:szCs w:val="28"/>
        </w:rPr>
      </w:pPr>
    </w:p>
    <w:p w:rsidR="006B466A" w:rsidRDefault="006B466A" w:rsidP="006B466A">
      <w:pPr>
        <w:rPr>
          <w:rFonts w:ascii="Times New Roman" w:hAnsi="Times New Roman" w:cs="Times New Roman"/>
          <w:sz w:val="28"/>
          <w:szCs w:val="28"/>
        </w:rPr>
      </w:pPr>
    </w:p>
    <w:p w:rsidR="006B466A" w:rsidRDefault="006B466A" w:rsidP="006B466A">
      <w:pPr>
        <w:rPr>
          <w:rFonts w:ascii="Times New Roman" w:hAnsi="Times New Roman" w:cs="Times New Roman"/>
          <w:sz w:val="28"/>
          <w:szCs w:val="28"/>
        </w:rPr>
      </w:pPr>
    </w:p>
    <w:p w:rsidR="006B466A" w:rsidRDefault="006B466A" w:rsidP="006B466A">
      <w:pPr>
        <w:rPr>
          <w:rFonts w:ascii="Times New Roman" w:hAnsi="Times New Roman" w:cs="Times New Roman"/>
          <w:sz w:val="28"/>
          <w:szCs w:val="28"/>
        </w:rPr>
      </w:pPr>
    </w:p>
    <w:p w:rsidR="00CA2658" w:rsidRDefault="00CA2658" w:rsidP="006B466A">
      <w:pPr>
        <w:rPr>
          <w:rFonts w:ascii="Times New Roman" w:hAnsi="Times New Roman" w:cs="Times New Roman"/>
          <w:sz w:val="28"/>
          <w:szCs w:val="28"/>
        </w:rPr>
      </w:pPr>
    </w:p>
    <w:p w:rsidR="006B466A" w:rsidRDefault="006B466A" w:rsidP="006B466A">
      <w:pPr>
        <w:rPr>
          <w:rFonts w:ascii="Times New Roman" w:hAnsi="Times New Roman" w:cs="Times New Roman"/>
          <w:sz w:val="28"/>
          <w:szCs w:val="28"/>
        </w:rPr>
      </w:pPr>
    </w:p>
    <w:p w:rsidR="006B466A" w:rsidRDefault="006B466A" w:rsidP="006B466A">
      <w:pPr>
        <w:rPr>
          <w:rFonts w:ascii="Times New Roman" w:hAnsi="Times New Roman" w:cs="Times New Roman"/>
          <w:sz w:val="28"/>
          <w:szCs w:val="28"/>
        </w:rPr>
      </w:pPr>
    </w:p>
    <w:p w:rsidR="006B466A" w:rsidRDefault="006B466A" w:rsidP="006B466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                             </w:t>
      </w:r>
      <w:r>
        <w:rPr>
          <w:rFonts w:ascii="Times New Roman" w:hAnsi="Times New Roman" w:cs="Times New Roman"/>
          <w:b/>
        </w:rPr>
        <w:t>ПОЯСНИТЕЛЬНАЯ  ЗАПИСКА</w:t>
      </w:r>
    </w:p>
    <w:p w:rsidR="006B466A" w:rsidRDefault="006B466A" w:rsidP="006B466A">
      <w:pPr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Рабочая программа дополнительного образования  на 2016-2017 учебный год       разработана на основе следующих нормативных документов:    </w:t>
      </w:r>
    </w:p>
    <w:p w:rsidR="006B466A" w:rsidRDefault="006B466A" w:rsidP="006B466A">
      <w:pPr>
        <w:ind w:left="28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         </w:t>
      </w:r>
    </w:p>
    <w:p w:rsidR="006B466A" w:rsidRDefault="006B466A" w:rsidP="006B466A">
      <w:pPr>
        <w:numPr>
          <w:ilvl w:val="0"/>
          <w:numId w:val="1"/>
        </w:numPr>
        <w:spacing w:before="100" w:beforeAutospacing="1" w:after="100" w:afterAutospacing="1"/>
        <w:ind w:left="284" w:firstLine="0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Федеральный закон от 29.12.2012. №273-ФЗ « Об образовании в Российской Федерации»          </w:t>
      </w:r>
    </w:p>
    <w:p w:rsidR="006B466A" w:rsidRDefault="006B466A" w:rsidP="006B466A">
      <w:pPr>
        <w:spacing w:before="100" w:beforeAutospacing="1" w:after="100" w:afterAutospacing="1"/>
        <w:ind w:left="284"/>
        <w:contextualSpacing/>
        <w:jc w:val="both"/>
        <w:rPr>
          <w:rFonts w:ascii="Times New Roman" w:hAnsi="Times New Roman" w:cs="Times New Roman"/>
          <w:b/>
        </w:rPr>
      </w:pPr>
    </w:p>
    <w:p w:rsidR="006B466A" w:rsidRDefault="006B466A" w:rsidP="006B466A">
      <w:pPr>
        <w:numPr>
          <w:ilvl w:val="0"/>
          <w:numId w:val="1"/>
        </w:numPr>
        <w:spacing w:before="100" w:beforeAutospacing="1" w:after="100" w:afterAutospacing="1"/>
        <w:ind w:left="284" w:firstLine="0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Приказ Министерства образования и науки Российской Федерации </w:t>
      </w:r>
    </w:p>
    <w:p w:rsidR="006B466A" w:rsidRDefault="006B466A" w:rsidP="006B466A">
      <w:pPr>
        <w:ind w:left="284" w:hanging="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от 29 августа 2013г №1008 «Перечень направленностей дополнительных   общеобразовательных программ»                                  </w:t>
      </w:r>
    </w:p>
    <w:p w:rsidR="006B466A" w:rsidRDefault="006B466A" w:rsidP="006B466A">
      <w:pPr>
        <w:numPr>
          <w:ilvl w:val="0"/>
          <w:numId w:val="1"/>
        </w:numPr>
        <w:spacing w:before="100" w:beforeAutospacing="1" w:after="100" w:afterAutospacing="1"/>
        <w:ind w:left="142" w:firstLine="0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Письмо Департамента государственной политики в сфере общего образования Минобразования и науки РФ от 27.11.2015. № 08-2228 « Методические рекомендации по профилактике травматизма на занятиях физической культуры и спорта в образовательных учреждениях РФ»</w:t>
      </w:r>
    </w:p>
    <w:p w:rsidR="006B466A" w:rsidRDefault="006B466A" w:rsidP="006B466A">
      <w:pPr>
        <w:spacing w:before="100" w:beforeAutospacing="1" w:after="100" w:afterAutospacing="1"/>
        <w:ind w:left="1429"/>
        <w:contextualSpacing/>
        <w:jc w:val="both"/>
        <w:rPr>
          <w:rFonts w:ascii="Times New Roman" w:hAnsi="Times New Roman" w:cs="Times New Roman"/>
          <w:b/>
        </w:rPr>
      </w:pPr>
    </w:p>
    <w:p w:rsidR="006B466A" w:rsidRDefault="006B466A" w:rsidP="006B466A">
      <w:pPr>
        <w:numPr>
          <w:ilvl w:val="0"/>
          <w:numId w:val="1"/>
        </w:numPr>
        <w:spacing w:before="100" w:beforeAutospacing="1" w:after="100" w:afterAutospacing="1"/>
        <w:ind w:left="284" w:firstLine="0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Санитарно- эпидемиологические правила и нормативы </w:t>
      </w:r>
      <w:proofErr w:type="spellStart"/>
      <w:r>
        <w:rPr>
          <w:rFonts w:ascii="Times New Roman" w:hAnsi="Times New Roman" w:cs="Times New Roman"/>
        </w:rPr>
        <w:t>СанПиН</w:t>
      </w:r>
      <w:proofErr w:type="spellEnd"/>
      <w:r>
        <w:rPr>
          <w:rFonts w:ascii="Times New Roman" w:hAnsi="Times New Roman" w:cs="Times New Roman"/>
        </w:rPr>
        <w:t xml:space="preserve">  2.4.2.2821-10,утверждённые Постановлением Главного государственного санитарного врача РФ от 29.12.2010. №189 «Санитарно- эпидемиологические требования к условиям и организации обучения в общеобразовательных учреждениях».                        </w:t>
      </w:r>
    </w:p>
    <w:p w:rsidR="006B466A" w:rsidRDefault="006B466A" w:rsidP="006B466A">
      <w:pPr>
        <w:rPr>
          <w:rFonts w:ascii="Times New Roman" w:hAnsi="Times New Roman" w:cs="Times New Roman"/>
          <w:b/>
        </w:rPr>
      </w:pPr>
    </w:p>
    <w:p w:rsidR="006B466A" w:rsidRDefault="006B466A" w:rsidP="006B466A">
      <w:pPr>
        <w:spacing w:line="25" w:lineRule="atLeast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Данная  программа имеет  </w:t>
      </w:r>
      <w:r>
        <w:rPr>
          <w:rFonts w:ascii="Times New Roman" w:hAnsi="Times New Roman" w:cs="Times New Roman"/>
          <w:b/>
        </w:rPr>
        <w:t>физкультурно-спортивную направленность</w:t>
      </w:r>
      <w:r>
        <w:rPr>
          <w:rFonts w:ascii="Times New Roman" w:hAnsi="Times New Roman" w:cs="Times New Roman"/>
        </w:rPr>
        <w:t>, которая соответствует её названию .</w:t>
      </w:r>
    </w:p>
    <w:p w:rsidR="006B466A" w:rsidRDefault="006B466A" w:rsidP="006B466A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Актуальность</w:t>
      </w:r>
      <w:r>
        <w:rPr>
          <w:rFonts w:ascii="Times New Roman" w:hAnsi="Times New Roman" w:cs="Times New Roman"/>
          <w:bCs/>
          <w:color w:val="000000"/>
        </w:rPr>
        <w:t xml:space="preserve"> программы заключается в том, что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занятия физическими упражнениями и спортом максимально благоприятно раскрывают и развивают не только физическое, но и духовное развитие ребенка.</w:t>
      </w:r>
    </w:p>
    <w:p w:rsidR="006B466A" w:rsidRDefault="006B466A" w:rsidP="006B466A">
      <w:pPr>
        <w:ind w:firstLine="700"/>
        <w:jc w:val="both"/>
        <w:rPr>
          <w:rFonts w:ascii="Arial" w:hAnsi="Arial" w:cs="Arial"/>
          <w:color w:val="000000"/>
        </w:rPr>
      </w:pPr>
    </w:p>
    <w:p w:rsidR="006B466A" w:rsidRDefault="006B466A" w:rsidP="006B466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</w:rPr>
        <w:t>Педагогическая целесообразность</w:t>
      </w:r>
      <w:r>
        <w:rPr>
          <w:rFonts w:ascii="Times New Roman" w:hAnsi="Times New Roman" w:cs="Times New Roman"/>
          <w:color w:val="000000"/>
        </w:rPr>
        <w:t> программы спортивной секции «Мини-футбол»  заключается в соответствии построения целей и задач построению содержания учебной программы.</w:t>
      </w:r>
      <w:r>
        <w:rPr>
          <w:rFonts w:ascii="Times New Roman" w:hAnsi="Times New Roman" w:cs="Times New Roman"/>
        </w:rPr>
        <w:t xml:space="preserve"> Весь учебный материал программы распределён в соответствии с возрастным принципом комплектования  учебной группы по настольному теннису и рассчитан на последовательное и постепенное расширение теоретических знаний, практических умений и навыков.</w:t>
      </w:r>
    </w:p>
    <w:p w:rsidR="006B466A" w:rsidRDefault="006B466A" w:rsidP="006B466A">
      <w:pPr>
        <w:ind w:left="2" w:right="10" w:firstLine="700"/>
        <w:jc w:val="both"/>
        <w:rPr>
          <w:rFonts w:ascii="Times New Roman" w:hAnsi="Times New Roman" w:cs="Times New Roman"/>
          <w:color w:val="000000"/>
        </w:rPr>
      </w:pPr>
    </w:p>
    <w:p w:rsidR="006B466A" w:rsidRDefault="006B466A" w:rsidP="006B466A">
      <w:pPr>
        <w:ind w:left="2" w:right="10" w:firstLine="700"/>
        <w:jc w:val="both"/>
        <w:rPr>
          <w:rFonts w:ascii="Arial" w:hAnsi="Arial" w:cs="Arial"/>
          <w:color w:val="000000"/>
        </w:rPr>
      </w:pPr>
    </w:p>
    <w:p w:rsidR="006B466A" w:rsidRDefault="006B466A" w:rsidP="006B466A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  <w:color w:val="000000"/>
        </w:rPr>
        <w:t>Практическая значимость </w:t>
      </w:r>
      <w:r>
        <w:rPr>
          <w:rFonts w:ascii="Times New Roman" w:hAnsi="Times New Roman" w:cs="Times New Roman"/>
          <w:color w:val="000000"/>
        </w:rPr>
        <w:t>программы в методике: приобщаются к здоровому образу жизни через игровую деятельность. Привлечение детей к систематическим занятиям физической культурой и спортом.</w:t>
      </w:r>
      <w:r>
        <w:rPr>
          <w:rFonts w:ascii="Times New Roman" w:hAnsi="Times New Roman" w:cs="Times New Roman"/>
        </w:rPr>
        <w:t xml:space="preserve">   Данная рабочая программа направлена на содействие улучшению здоровья учащихся и на этой основе обеспечения нормального физического развития растущего организма и разностороннюю физическую подготовленность.</w:t>
      </w:r>
      <w:r>
        <w:rPr>
          <w:rFonts w:ascii="Times New Roman" w:hAnsi="Times New Roman" w:cs="Times New Roman"/>
          <w:b/>
        </w:rPr>
        <w:t xml:space="preserve"> </w:t>
      </w:r>
    </w:p>
    <w:p w:rsidR="006B466A" w:rsidRDefault="006B466A" w:rsidP="006B466A">
      <w:pPr>
        <w:ind w:right="2" w:firstLine="708"/>
        <w:jc w:val="both"/>
        <w:rPr>
          <w:rFonts w:ascii="Times New Roman" w:hAnsi="Times New Roman" w:cs="Times New Roman"/>
          <w:color w:val="000000"/>
        </w:rPr>
      </w:pPr>
    </w:p>
    <w:p w:rsidR="006B466A" w:rsidRDefault="006B466A" w:rsidP="006B466A">
      <w:pPr>
        <w:ind w:right="2" w:firstLine="708"/>
        <w:jc w:val="both"/>
        <w:rPr>
          <w:rFonts w:ascii="Arial" w:hAnsi="Arial" w:cs="Arial"/>
          <w:color w:val="000000"/>
        </w:rPr>
      </w:pPr>
    </w:p>
    <w:p w:rsidR="006B466A" w:rsidRDefault="006B466A" w:rsidP="006B466A">
      <w:pPr>
        <w:ind w:right="2" w:firstLine="708"/>
        <w:jc w:val="both"/>
        <w:rPr>
          <w:rFonts w:ascii="Arial" w:hAnsi="Arial" w:cs="Arial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Отличительной особенностью</w:t>
      </w:r>
      <w:r>
        <w:rPr>
          <w:rFonts w:ascii="Times New Roman" w:hAnsi="Times New Roman" w:cs="Times New Roman"/>
          <w:color w:val="000000"/>
        </w:rPr>
        <w:t> программы является пропаганда здорового образа жизни через ознакомление с игровыми видами спорта и общефизической подготовкой. Учебный материал рассчитан на последовательное и постепенное расширение теоретических знаний и практических умений и навыков.</w:t>
      </w:r>
    </w:p>
    <w:p w:rsidR="006B466A" w:rsidRDefault="006B466A" w:rsidP="006B466A">
      <w:pPr>
        <w:jc w:val="both"/>
      </w:pPr>
    </w:p>
    <w:p w:rsidR="006B466A" w:rsidRDefault="006B466A" w:rsidP="006B466A">
      <w:pPr>
        <w:jc w:val="both"/>
      </w:pPr>
    </w:p>
    <w:p w:rsidR="006B466A" w:rsidRDefault="006B466A" w:rsidP="006B466A">
      <w:pPr>
        <w:spacing w:line="25" w:lineRule="atLeast"/>
        <w:ind w:firstLine="567"/>
        <w:jc w:val="both"/>
        <w:rPr>
          <w:rFonts w:ascii="Times New Roman" w:hAnsi="Times New Roman" w:cs="Times New Roman"/>
        </w:rPr>
      </w:pPr>
    </w:p>
    <w:p w:rsidR="006B466A" w:rsidRDefault="006B466A" w:rsidP="006B466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</w:p>
    <w:p w:rsidR="006B466A" w:rsidRDefault="006B466A" w:rsidP="006B466A">
      <w:pPr>
        <w:rPr>
          <w:rFonts w:ascii="Times New Roman" w:hAnsi="Times New Roman" w:cs="Times New Roman"/>
        </w:rPr>
      </w:pPr>
    </w:p>
    <w:p w:rsidR="006B466A" w:rsidRDefault="006B466A" w:rsidP="006B466A">
      <w:pPr>
        <w:rPr>
          <w:rFonts w:ascii="Times New Roman" w:hAnsi="Times New Roman" w:cs="Times New Roman"/>
        </w:rPr>
      </w:pPr>
    </w:p>
    <w:p w:rsidR="006B466A" w:rsidRDefault="006B466A" w:rsidP="006B466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                          ОСНОВНЫЕ  ПОЛОЖЕНИЯ  ПРОГРАММЫ</w:t>
      </w:r>
    </w:p>
    <w:p w:rsidR="006B466A" w:rsidRDefault="006B466A" w:rsidP="006B466A">
      <w:pPr>
        <w:rPr>
          <w:rFonts w:ascii="Times New Roman" w:hAnsi="Times New Roman" w:cs="Times New Roman"/>
        </w:rPr>
      </w:pPr>
    </w:p>
    <w:p w:rsidR="006B466A" w:rsidRDefault="006B466A" w:rsidP="006B466A">
      <w:pPr>
        <w:spacing w:line="25" w:lineRule="atLeast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Занятия  спортивных секций мини-футбола  направлено на           </w:t>
      </w:r>
    </w:p>
    <w:p w:rsidR="006B466A" w:rsidRDefault="006B466A" w:rsidP="006B466A">
      <w:pPr>
        <w:spacing w:line="25" w:lineRule="atLeast"/>
        <w:ind w:firstLine="567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        достижение следующих </w:t>
      </w:r>
      <w:r>
        <w:rPr>
          <w:rFonts w:ascii="Times New Roman" w:hAnsi="Times New Roman"/>
          <w:b/>
        </w:rPr>
        <w:t>целей:</w:t>
      </w:r>
    </w:p>
    <w:p w:rsidR="006B466A" w:rsidRDefault="006B466A" w:rsidP="006B466A">
      <w:pPr>
        <w:rPr>
          <w:rFonts w:ascii="Times New Roman" w:hAnsi="Times New Roman" w:cs="Times New Roman"/>
        </w:rPr>
      </w:pPr>
    </w:p>
    <w:p w:rsidR="006B466A" w:rsidRDefault="006B466A" w:rsidP="006B466A">
      <w:pPr>
        <w:rPr>
          <w:rFonts w:ascii="Times New Roman" w:hAnsi="Times New Roman" w:cs="Times New Roman"/>
        </w:rPr>
      </w:pPr>
    </w:p>
    <w:p w:rsidR="006B466A" w:rsidRPr="006B466A" w:rsidRDefault="006B466A" w:rsidP="006B466A">
      <w:pPr>
        <w:numPr>
          <w:ilvl w:val="0"/>
          <w:numId w:val="2"/>
        </w:numPr>
        <w:spacing w:before="100" w:beforeAutospacing="1" w:after="100" w:afterAutospacing="1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приобретение учащимися необходимых знаний, умений, навыков для самостоятельного использования физических упражнений, закаливающих средств и гигиенических требований с целью поддержания высокой работоспособности во всех периодах жизни;</w:t>
      </w:r>
    </w:p>
    <w:p w:rsidR="006B466A" w:rsidRPr="006B466A" w:rsidRDefault="006B466A" w:rsidP="006B466A">
      <w:pPr>
        <w:numPr>
          <w:ilvl w:val="0"/>
          <w:numId w:val="2"/>
        </w:numPr>
        <w:spacing w:before="100" w:beforeAutospacing="1" w:after="100" w:afterAutospacing="1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воспитания навыков для самостоятельных занятий и умения вести здоровый образ жизни;</w:t>
      </w:r>
    </w:p>
    <w:p w:rsidR="006B466A" w:rsidRPr="006B466A" w:rsidRDefault="006B466A" w:rsidP="006B466A">
      <w:pPr>
        <w:numPr>
          <w:ilvl w:val="0"/>
          <w:numId w:val="2"/>
        </w:numPr>
        <w:spacing w:before="100" w:beforeAutospacing="1" w:after="100" w:afterAutospacing="1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развитие  физических качеств, необходимых  для овладения игрой мини – футбол; привитие учащимся умения правильно выполнять основные технические приемы и тактические действия, обеспечение разносторонней физической подготовки.;</w:t>
      </w:r>
    </w:p>
    <w:p w:rsidR="006B466A" w:rsidRPr="006B466A" w:rsidRDefault="006B466A" w:rsidP="006B466A">
      <w:pPr>
        <w:numPr>
          <w:ilvl w:val="0"/>
          <w:numId w:val="2"/>
        </w:numPr>
        <w:spacing w:before="100" w:beforeAutospacing="1" w:after="100" w:afterAutospacing="1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подготовка  детей к сдаче учебных нормативов по физической и технической подготовке в соответствии с их возрастом;</w:t>
      </w:r>
    </w:p>
    <w:p w:rsidR="006B466A" w:rsidRDefault="006B466A" w:rsidP="006B466A">
      <w:pPr>
        <w:numPr>
          <w:ilvl w:val="0"/>
          <w:numId w:val="2"/>
        </w:numPr>
        <w:spacing w:before="100" w:beforeAutospacing="1" w:after="100" w:afterAutospacing="1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подготовка  учащихся для зачисления на учебно-тренировочный этап многолетней подготовки юных футболистов.</w:t>
      </w:r>
    </w:p>
    <w:p w:rsidR="006B466A" w:rsidRDefault="006B466A" w:rsidP="006B466A">
      <w:pPr>
        <w:spacing w:before="100" w:beforeAutospacing="1" w:after="100" w:afterAutospacing="1"/>
        <w:rPr>
          <w:rFonts w:ascii="Times New Roman" w:hAnsi="Times New Roman" w:cs="Times New Roman"/>
        </w:rPr>
      </w:pPr>
    </w:p>
    <w:p w:rsidR="006B466A" w:rsidRDefault="006B466A" w:rsidP="006B466A">
      <w:pPr>
        <w:spacing w:before="100" w:beforeAutospacing="1" w:after="100" w:afterAutospacing="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В соответствии  с целями  ставятся </w:t>
      </w:r>
      <w:r>
        <w:rPr>
          <w:rFonts w:ascii="Times New Roman" w:hAnsi="Times New Roman" w:cs="Times New Roman"/>
          <w:b/>
        </w:rPr>
        <w:t>задачи:</w:t>
      </w:r>
    </w:p>
    <w:p w:rsidR="006B466A" w:rsidRDefault="006B466A" w:rsidP="006B466A"/>
    <w:p w:rsidR="006B466A" w:rsidRPr="006B466A" w:rsidRDefault="006B466A" w:rsidP="006B466A">
      <w:pPr>
        <w:numPr>
          <w:ilvl w:val="0"/>
          <w:numId w:val="3"/>
        </w:numPr>
        <w:spacing w:before="100" w:beforeAutospacing="1" w:after="100" w:afterAutospacing="1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укрепить  здоровье и закалить организм; </w:t>
      </w:r>
    </w:p>
    <w:p w:rsidR="006B466A" w:rsidRPr="006B466A" w:rsidRDefault="006B466A" w:rsidP="006B466A">
      <w:pPr>
        <w:numPr>
          <w:ilvl w:val="0"/>
          <w:numId w:val="3"/>
        </w:numPr>
        <w:spacing w:before="100" w:beforeAutospacing="1" w:after="100" w:afterAutospacing="1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привить  интерес к систематическим занятиям мини-футболом; </w:t>
      </w:r>
    </w:p>
    <w:p w:rsidR="006B466A" w:rsidRPr="006B466A" w:rsidRDefault="006B466A" w:rsidP="006B466A">
      <w:pPr>
        <w:numPr>
          <w:ilvl w:val="0"/>
          <w:numId w:val="3"/>
        </w:numPr>
        <w:spacing w:before="100" w:beforeAutospacing="1" w:after="100" w:afterAutospacing="1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обеспечить  всестороннюю  физическую  подготовку с преимущественным развитием быстроты, ловкости и координации движений;</w:t>
      </w:r>
    </w:p>
    <w:p w:rsidR="006B466A" w:rsidRPr="006B466A" w:rsidRDefault="006B466A" w:rsidP="006B466A">
      <w:pPr>
        <w:numPr>
          <w:ilvl w:val="0"/>
          <w:numId w:val="3"/>
        </w:numPr>
        <w:spacing w:before="100" w:beforeAutospacing="1" w:after="100" w:afterAutospacing="1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овладеть  основами технических приёмов, которые наиболее часто и эффективно применяются в игре, и основами индивидуальной, групповой и командной тактики игры в мини-футбол;</w:t>
      </w:r>
    </w:p>
    <w:p w:rsidR="006B466A" w:rsidRDefault="006B466A" w:rsidP="006B466A">
      <w:pPr>
        <w:numPr>
          <w:ilvl w:val="0"/>
          <w:numId w:val="3"/>
        </w:numPr>
        <w:spacing w:before="100" w:beforeAutospacing="1" w:after="100" w:afterAutospacing="1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освоить  процесс игры в соответствии с правилами мини-футбола; </w:t>
      </w:r>
    </w:p>
    <w:p w:rsidR="006B466A" w:rsidRPr="006B466A" w:rsidRDefault="006B466A" w:rsidP="006B466A">
      <w:pPr>
        <w:numPr>
          <w:ilvl w:val="0"/>
          <w:numId w:val="3"/>
        </w:numPr>
        <w:spacing w:before="100" w:beforeAutospacing="1" w:after="100" w:afterAutospacing="1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изучить  элементарные теоретические сведения о личной гигиене, истории футбола, технике и тактике, правил игры в мини- футбол.</w:t>
      </w:r>
    </w:p>
    <w:p w:rsidR="006B466A" w:rsidRDefault="006B466A" w:rsidP="006B466A">
      <w:pPr>
        <w:ind w:left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>
        <w:rPr>
          <w:rFonts w:ascii="Times New Roman" w:hAnsi="Times New Roman"/>
          <w:b/>
        </w:rPr>
        <w:t xml:space="preserve">Принципы </w:t>
      </w:r>
      <w:r>
        <w:rPr>
          <w:rFonts w:ascii="Times New Roman" w:hAnsi="Times New Roman"/>
        </w:rPr>
        <w:t xml:space="preserve">- от простого к сложному, от знакомого к неизвестному - на которых   строятся учебные занятия, дают возможность последовательно от класса к классу обучать учащихся новым, более сложным двигательным действиям. </w:t>
      </w:r>
    </w:p>
    <w:p w:rsidR="006B466A" w:rsidRDefault="006B466A" w:rsidP="006B466A">
      <w:pPr>
        <w:spacing w:before="100" w:beforeAutospacing="1" w:after="100" w:afterAutospacing="1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     Концептуальной основой</w:t>
      </w:r>
      <w:r>
        <w:rPr>
          <w:rFonts w:ascii="Times New Roman" w:hAnsi="Times New Roman"/>
        </w:rPr>
        <w:t xml:space="preserve">  планирования является создание предпосылок для начального обучение пионерболу. В дальнейшем обучении каждый гол циклически повторяет предыдущий, в котором учащиеся должны выходить на качественно более высокий уровень владения ракеткой, с повышение физический и двигательных возможностей организма, чтобы игра приносили радость и удовольствие</w:t>
      </w:r>
    </w:p>
    <w:p w:rsidR="006B466A" w:rsidRDefault="006B466A" w:rsidP="006B466A">
      <w:pPr>
        <w:spacing w:before="100" w:beforeAutospacing="1" w:after="100" w:afterAutospacing="1"/>
        <w:rPr>
          <w:rFonts w:ascii="Times New Roman" w:hAnsi="Times New Roman" w:cs="Times New Roman"/>
        </w:rPr>
      </w:pPr>
    </w:p>
    <w:p w:rsidR="006B466A" w:rsidRDefault="006B466A" w:rsidP="006B466A">
      <w:pPr>
        <w:rPr>
          <w:rFonts w:ascii="Times New Roman" w:hAnsi="Times New Roman" w:cs="Times New Roman"/>
          <w:b/>
        </w:rPr>
      </w:pPr>
    </w:p>
    <w:p w:rsidR="006B466A" w:rsidRDefault="006B466A" w:rsidP="006B46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Изучение теоретического материала осуществляется в форме 3-10-минутных бесед, которые проводятся, как правило, в начале занятий (как часть комплексного занятия).    В ходе </w:t>
      </w:r>
      <w:r>
        <w:rPr>
          <w:rFonts w:ascii="Times New Roman" w:hAnsi="Times New Roman" w:cs="Times New Roman"/>
        </w:rPr>
        <w:lastRenderedPageBreak/>
        <w:t>практических занятий учащиеся группы получат элементарные навыки судейства игр по футболу и мини-футболу и первичные навыки инструктора-общественника.</w:t>
      </w:r>
    </w:p>
    <w:p w:rsidR="006B466A" w:rsidRDefault="006B466A" w:rsidP="006B46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Возраст-  14-16 лет.     Практические занятия по обучению судейству начинаются в группе после того, как усвоены основные правила игры. Обучение судейству осуществляется во время проведения двухсторонних учебных, тренировочных игр и соревнований.  Задача инструкторской практики – научить подавать строевые команды, правильно показывать и объяснять простейшие упражнения.</w:t>
      </w:r>
    </w:p>
    <w:p w:rsidR="006B466A" w:rsidRDefault="006B466A" w:rsidP="006B466A">
      <w:pPr>
        <w:rPr>
          <w:rFonts w:ascii="Times New Roman" w:hAnsi="Times New Roman" w:cs="Times New Roman"/>
        </w:rPr>
      </w:pPr>
    </w:p>
    <w:p w:rsidR="006B466A" w:rsidRDefault="006B466A" w:rsidP="006B46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Практические занятия по физической, технической и тактической подготовке проводятся в форме игровых занятий по общепринятой методике. </w:t>
      </w:r>
    </w:p>
    <w:p w:rsidR="006B466A" w:rsidRDefault="006B466A" w:rsidP="006B466A">
      <w:pPr>
        <w:rPr>
          <w:rFonts w:ascii="Times New Roman" w:hAnsi="Times New Roman" w:cs="Times New Roman"/>
        </w:rPr>
      </w:pPr>
    </w:p>
    <w:p w:rsidR="006B466A" w:rsidRDefault="006B466A" w:rsidP="006B466A">
      <w:p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/>
        </w:rPr>
        <w:t>Программа рассчитана на 34 часа в году (1 раз в неделю), что соответствует учебному плану ГБОУ  НАО «СШ п.Харута»</w:t>
      </w:r>
    </w:p>
    <w:p w:rsidR="006B466A" w:rsidRDefault="006B466A" w:rsidP="006B466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При составлении списков обучающихся учитывались их возрастные особенности.</w:t>
      </w:r>
    </w:p>
    <w:p w:rsidR="006B466A" w:rsidRDefault="006B466A" w:rsidP="006B466A">
      <w:pPr>
        <w:rPr>
          <w:rFonts w:ascii="Times New Roman" w:hAnsi="Times New Roman"/>
        </w:rPr>
      </w:pPr>
      <w:r>
        <w:rPr>
          <w:rFonts w:ascii="Times New Roman" w:hAnsi="Times New Roman"/>
        </w:rPr>
        <w:t>Форма занятий- спортивная секция во второй половине дня.  Режим- по расписанию, утверждённому  директором ГБОУ НАО «СШ п. Харута».</w:t>
      </w:r>
    </w:p>
    <w:p w:rsidR="006B466A" w:rsidRDefault="006B466A" w:rsidP="006B466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</w:t>
      </w:r>
    </w:p>
    <w:p w:rsidR="006B466A" w:rsidRDefault="006B466A" w:rsidP="006B466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</w:t>
      </w:r>
    </w:p>
    <w:p w:rsidR="006B466A" w:rsidRDefault="006B466A" w:rsidP="006B466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ПЛАНИРУЕМЫЕ РЕЗУЛЬТАТЫ  ОСВОЕНИЯ  ПРОГРАММЫ</w:t>
      </w:r>
    </w:p>
    <w:p w:rsidR="006B466A" w:rsidRDefault="006B466A" w:rsidP="006B466A">
      <w:pPr>
        <w:rPr>
          <w:rFonts w:ascii="Times New Roman" w:hAnsi="Times New Roman" w:cs="Times New Roman"/>
          <w:b/>
        </w:rPr>
      </w:pPr>
    </w:p>
    <w:p w:rsidR="006B466A" w:rsidRDefault="006B466A" w:rsidP="006B46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Занимающиеся данной учебной группы</w:t>
      </w:r>
      <w:r>
        <w:rPr>
          <w:rFonts w:ascii="Times New Roman" w:hAnsi="Times New Roman" w:cs="Times New Roman"/>
          <w:bCs/>
        </w:rPr>
        <w:t xml:space="preserve"> должны </w:t>
      </w:r>
      <w:r>
        <w:rPr>
          <w:rFonts w:ascii="Times New Roman" w:hAnsi="Times New Roman" w:cs="Times New Roman"/>
          <w:b/>
          <w:bCs/>
        </w:rPr>
        <w:t>знать и иметь</w:t>
      </w:r>
      <w:r>
        <w:rPr>
          <w:rFonts w:ascii="Times New Roman" w:hAnsi="Times New Roman" w:cs="Times New Roman"/>
          <w:bCs/>
        </w:rPr>
        <w:t xml:space="preserve"> представление:</w:t>
      </w:r>
      <w:r>
        <w:rPr>
          <w:rFonts w:ascii="Times New Roman" w:hAnsi="Times New Roman" w:cs="Times New Roman"/>
        </w:rPr>
        <w:t xml:space="preserve"> </w:t>
      </w:r>
    </w:p>
    <w:p w:rsidR="006B466A" w:rsidRDefault="006B466A" w:rsidP="006B466A">
      <w:pPr>
        <w:pStyle w:val="a4"/>
        <w:numPr>
          <w:ilvl w:val="0"/>
          <w:numId w:val="4"/>
        </w:numPr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 особенностях зарождения, истории мини-футбола;</w:t>
      </w:r>
    </w:p>
    <w:p w:rsidR="006B466A" w:rsidRDefault="006B466A" w:rsidP="006B466A">
      <w:pPr>
        <w:pStyle w:val="a3"/>
        <w:numPr>
          <w:ilvl w:val="0"/>
          <w:numId w:val="5"/>
        </w:numPr>
        <w:tabs>
          <w:tab w:val="num" w:pos="284"/>
        </w:tabs>
        <w:spacing w:before="0" w:beforeAutospacing="0" w:after="0" w:afterAutospacing="0"/>
        <w:ind w:left="0" w:firstLine="0"/>
      </w:pPr>
      <w:r>
        <w:t>о физических качествах и правилах их тестирования;</w:t>
      </w:r>
    </w:p>
    <w:p w:rsidR="006B466A" w:rsidRDefault="006B466A" w:rsidP="006B466A">
      <w:pPr>
        <w:pStyle w:val="a3"/>
        <w:numPr>
          <w:ilvl w:val="0"/>
          <w:numId w:val="5"/>
        </w:numPr>
        <w:tabs>
          <w:tab w:val="num" w:pos="284"/>
        </w:tabs>
        <w:spacing w:before="0" w:beforeAutospacing="0" w:after="0" w:afterAutospacing="0"/>
        <w:ind w:left="0" w:firstLine="0"/>
      </w:pPr>
      <w:r>
        <w:t>основы личной гигиены, причины травматизма при занятии мини-футболом и      правила его предупреждения;</w:t>
      </w:r>
    </w:p>
    <w:p w:rsidR="006B466A" w:rsidRDefault="006B466A" w:rsidP="006B466A">
      <w:pPr>
        <w:pStyle w:val="a3"/>
        <w:numPr>
          <w:ilvl w:val="0"/>
          <w:numId w:val="6"/>
        </w:numPr>
        <w:spacing w:before="0" w:beforeAutospacing="0" w:after="0" w:afterAutospacing="0"/>
        <w:ind w:left="0" w:firstLine="0"/>
      </w:pPr>
      <w:r>
        <w:t xml:space="preserve">уметь организовать самостоятельные занятия мини-футболом.                              </w:t>
      </w:r>
    </w:p>
    <w:p w:rsidR="006B466A" w:rsidRDefault="006B466A" w:rsidP="006B466A">
      <w:pPr>
        <w:pStyle w:val="a3"/>
        <w:spacing w:before="0" w:beforeAutospacing="0" w:after="0" w:afterAutospacing="0"/>
        <w:jc w:val="both"/>
      </w:pPr>
    </w:p>
    <w:p w:rsidR="006B466A" w:rsidRDefault="006B466A" w:rsidP="006B466A">
      <w:pPr>
        <w:pStyle w:val="a3"/>
        <w:spacing w:before="0" w:beforeAutospacing="0" w:after="0" w:afterAutospacing="0"/>
        <w:ind w:left="360"/>
      </w:pPr>
      <w:r>
        <w:t xml:space="preserve">Занимающиеся данной учебной группы должны </w:t>
      </w:r>
      <w:r>
        <w:rPr>
          <w:b/>
        </w:rPr>
        <w:t>уметь:</w:t>
      </w:r>
      <w:r>
        <w:t xml:space="preserve">                                                                                                          </w:t>
      </w:r>
    </w:p>
    <w:p w:rsidR="006B466A" w:rsidRDefault="006B466A" w:rsidP="006B466A">
      <w:pPr>
        <w:pStyle w:val="a4"/>
      </w:pPr>
    </w:p>
    <w:p w:rsidR="006B466A" w:rsidRDefault="006B466A" w:rsidP="006B466A">
      <w:pPr>
        <w:pStyle w:val="a3"/>
        <w:numPr>
          <w:ilvl w:val="0"/>
          <w:numId w:val="6"/>
        </w:numPr>
        <w:spacing w:before="0" w:beforeAutospacing="0" w:after="0" w:afterAutospacing="0"/>
      </w:pPr>
      <w:r>
        <w:t xml:space="preserve">выполнять требования по физической подготовке в соответствии с возрастом;            </w:t>
      </w:r>
    </w:p>
    <w:p w:rsidR="006B466A" w:rsidRDefault="006B466A" w:rsidP="006B466A">
      <w:pPr>
        <w:pStyle w:val="a3"/>
        <w:numPr>
          <w:ilvl w:val="0"/>
          <w:numId w:val="6"/>
        </w:numPr>
        <w:spacing w:before="0" w:beforeAutospacing="0" w:after="0" w:afterAutospacing="0"/>
      </w:pPr>
      <w:r>
        <w:t>владеть основами техники  мини-футбола;</w:t>
      </w:r>
    </w:p>
    <w:p w:rsidR="006B466A" w:rsidRDefault="006B466A" w:rsidP="006B466A">
      <w:pPr>
        <w:pStyle w:val="a3"/>
        <w:numPr>
          <w:ilvl w:val="0"/>
          <w:numId w:val="6"/>
        </w:numPr>
        <w:spacing w:before="0" w:beforeAutospacing="0" w:after="0" w:afterAutospacing="0"/>
        <w:rPr>
          <w:rStyle w:val="FontStyle13"/>
        </w:rPr>
      </w:pPr>
      <w:r>
        <w:t xml:space="preserve"> знать основы судейства.</w:t>
      </w:r>
      <w:r>
        <w:rPr>
          <w:rStyle w:val="FontStyle13"/>
        </w:rPr>
        <w:t xml:space="preserve">                                    </w:t>
      </w:r>
    </w:p>
    <w:p w:rsidR="006B466A" w:rsidRDefault="006B466A" w:rsidP="006B466A">
      <w:pPr>
        <w:pStyle w:val="a3"/>
        <w:spacing w:before="0" w:beforeAutospacing="0" w:after="0" w:afterAutospacing="0"/>
        <w:rPr>
          <w:rStyle w:val="FontStyle13"/>
        </w:rPr>
      </w:pPr>
    </w:p>
    <w:p w:rsidR="006B466A" w:rsidRDefault="006B466A" w:rsidP="006B466A">
      <w:pPr>
        <w:pStyle w:val="a3"/>
        <w:numPr>
          <w:ilvl w:val="0"/>
          <w:numId w:val="6"/>
        </w:numPr>
        <w:spacing w:before="0" w:beforeAutospacing="0" w:after="0" w:afterAutospacing="0"/>
        <w:rPr>
          <w:rStyle w:val="FontStyle13"/>
        </w:rPr>
      </w:pPr>
      <w:r>
        <w:rPr>
          <w:rStyle w:val="FontStyle13"/>
        </w:rPr>
        <w:t>процессе обучения и тренировки занимающиеся должны приобрести следующие навыки учебной работы и судейства сорев</w:t>
      </w:r>
      <w:r>
        <w:rPr>
          <w:rStyle w:val="FontStyle13"/>
        </w:rPr>
        <w:softHyphen/>
        <w:t xml:space="preserve">нований по мини-футболу:                            </w:t>
      </w:r>
    </w:p>
    <w:p w:rsidR="006B466A" w:rsidRDefault="006B466A" w:rsidP="006B466A">
      <w:pPr>
        <w:pStyle w:val="a3"/>
        <w:numPr>
          <w:ilvl w:val="0"/>
          <w:numId w:val="6"/>
        </w:numPr>
        <w:spacing w:before="0" w:beforeAutospacing="0" w:after="0" w:afterAutospacing="0"/>
        <w:rPr>
          <w:rStyle w:val="FontStyle13"/>
        </w:rPr>
      </w:pPr>
      <w:r>
        <w:rPr>
          <w:rStyle w:val="FontStyle13"/>
        </w:rPr>
        <w:t xml:space="preserve">освоить терминологию, принятую в мини-футболе;                                                    </w:t>
      </w:r>
    </w:p>
    <w:p w:rsidR="006B466A" w:rsidRDefault="006B466A" w:rsidP="006B466A">
      <w:pPr>
        <w:pStyle w:val="a3"/>
        <w:numPr>
          <w:ilvl w:val="0"/>
          <w:numId w:val="6"/>
        </w:numPr>
        <w:spacing w:before="0" w:beforeAutospacing="0" w:after="0" w:afterAutospacing="0"/>
        <w:rPr>
          <w:rStyle w:val="FontStyle13"/>
        </w:rPr>
      </w:pPr>
      <w:r>
        <w:rPr>
          <w:rStyle w:val="FontStyle13"/>
        </w:rPr>
        <w:t xml:space="preserve">уметь подготовить в качестве дежурного инвентарь, места проведения занятий и соревнований;                                                                                                                     </w:t>
      </w:r>
    </w:p>
    <w:p w:rsidR="006B466A" w:rsidRDefault="006B466A" w:rsidP="006B466A">
      <w:pPr>
        <w:pStyle w:val="a3"/>
        <w:numPr>
          <w:ilvl w:val="0"/>
          <w:numId w:val="6"/>
        </w:numPr>
        <w:spacing w:before="0" w:beforeAutospacing="0" w:after="0" w:afterAutospacing="0"/>
        <w:rPr>
          <w:rStyle w:val="FontStyle13"/>
        </w:rPr>
      </w:pPr>
      <w:r>
        <w:rPr>
          <w:rStyle w:val="FontStyle13"/>
        </w:rPr>
        <w:t>руководить командой своего класса на общешкольных сорев</w:t>
      </w:r>
      <w:r>
        <w:rPr>
          <w:rStyle w:val="FontStyle13"/>
        </w:rPr>
        <w:softHyphen/>
        <w:t xml:space="preserve">нованиях;                                </w:t>
      </w:r>
    </w:p>
    <w:p w:rsidR="006B466A" w:rsidRDefault="006B466A" w:rsidP="006B466A">
      <w:pPr>
        <w:pStyle w:val="a3"/>
        <w:numPr>
          <w:ilvl w:val="0"/>
          <w:numId w:val="6"/>
        </w:numPr>
        <w:spacing w:before="0" w:beforeAutospacing="0" w:after="0" w:afterAutospacing="0"/>
        <w:rPr>
          <w:rStyle w:val="FontStyle13"/>
        </w:rPr>
      </w:pPr>
      <w:r>
        <w:rPr>
          <w:rStyle w:val="FontStyle13"/>
        </w:rPr>
        <w:t xml:space="preserve">принять участие в судействе учебных и товарищеских игр в качестве  2-го судьи, судьи-хронометриста.                                                                       </w:t>
      </w:r>
    </w:p>
    <w:p w:rsidR="006B466A" w:rsidRDefault="006B466A" w:rsidP="006B466A">
      <w:pPr>
        <w:rPr>
          <w:b/>
        </w:rPr>
      </w:pPr>
    </w:p>
    <w:p w:rsidR="006B466A" w:rsidRDefault="006B466A" w:rsidP="006B46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Формой подведения итогов является игра.</w:t>
      </w:r>
    </w:p>
    <w:p w:rsidR="006B466A" w:rsidRDefault="006B466A" w:rsidP="006B466A">
      <w:pPr>
        <w:rPr>
          <w:rFonts w:ascii="Times New Roman" w:hAnsi="Times New Roman" w:cs="Times New Roman"/>
        </w:rPr>
      </w:pPr>
    </w:p>
    <w:p w:rsidR="006B466A" w:rsidRDefault="006B466A" w:rsidP="006B466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</w:t>
      </w:r>
    </w:p>
    <w:p w:rsidR="006B466A" w:rsidRDefault="006B466A" w:rsidP="006B466A">
      <w:pPr>
        <w:rPr>
          <w:rFonts w:ascii="Times New Roman" w:hAnsi="Times New Roman" w:cs="Times New Roman"/>
          <w:b/>
        </w:rPr>
      </w:pPr>
    </w:p>
    <w:p w:rsidR="006B466A" w:rsidRDefault="006B466A" w:rsidP="006B466A">
      <w:pPr>
        <w:rPr>
          <w:rFonts w:ascii="Times New Roman" w:hAnsi="Times New Roman" w:cs="Times New Roman"/>
          <w:b/>
        </w:rPr>
      </w:pPr>
    </w:p>
    <w:p w:rsidR="006B466A" w:rsidRDefault="006B466A" w:rsidP="006B466A">
      <w:pPr>
        <w:rPr>
          <w:rFonts w:ascii="Times New Roman" w:hAnsi="Times New Roman" w:cs="Times New Roman"/>
          <w:b/>
        </w:rPr>
      </w:pPr>
    </w:p>
    <w:p w:rsidR="006B466A" w:rsidRDefault="006B466A" w:rsidP="006B466A">
      <w:pPr>
        <w:rPr>
          <w:rFonts w:ascii="Times New Roman" w:hAnsi="Times New Roman" w:cs="Times New Roman"/>
          <w:b/>
        </w:rPr>
      </w:pPr>
    </w:p>
    <w:p w:rsidR="006B466A" w:rsidRDefault="006B466A" w:rsidP="006B466A">
      <w:pPr>
        <w:rPr>
          <w:rFonts w:ascii="Times New Roman" w:hAnsi="Times New Roman" w:cs="Times New Roman"/>
          <w:b/>
        </w:rPr>
      </w:pPr>
    </w:p>
    <w:p w:rsidR="006B466A" w:rsidRDefault="006B466A" w:rsidP="006B466A">
      <w:pPr>
        <w:rPr>
          <w:rFonts w:ascii="Times New Roman" w:hAnsi="Times New Roman" w:cs="Times New Roman"/>
          <w:b/>
        </w:rPr>
      </w:pPr>
    </w:p>
    <w:p w:rsidR="006B466A" w:rsidRDefault="006B466A" w:rsidP="006B466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</w:t>
      </w:r>
    </w:p>
    <w:p w:rsidR="006B466A" w:rsidRDefault="006B466A" w:rsidP="006B466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УЧЕБНО- ТЕМАТИЧЕСКИЙ   ПЛАН</w:t>
      </w:r>
    </w:p>
    <w:tbl>
      <w:tblPr>
        <w:tblW w:w="0" w:type="auto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9"/>
        <w:gridCol w:w="3172"/>
        <w:gridCol w:w="1066"/>
        <w:gridCol w:w="1556"/>
        <w:gridCol w:w="1417"/>
        <w:gridCol w:w="1403"/>
      </w:tblGrid>
      <w:tr w:rsidR="006B466A" w:rsidTr="006B466A">
        <w:trPr>
          <w:trHeight w:val="525"/>
        </w:trPr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66A" w:rsidRDefault="006B466A">
            <w:pPr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lang w:eastAsia="en-US"/>
              </w:rPr>
              <w:lastRenderedPageBreak/>
              <w:t>раздела, темы</w:t>
            </w:r>
          </w:p>
        </w:tc>
        <w:tc>
          <w:tcPr>
            <w:tcW w:w="3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66A" w:rsidRDefault="006B466A">
            <w:pPr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lastRenderedPageBreak/>
              <w:t xml:space="preserve">Наименование разделов и </w:t>
            </w:r>
            <w:r>
              <w:rPr>
                <w:rFonts w:ascii="Times New Roman" w:hAnsi="Times New Roman" w:cs="Times New Roman"/>
                <w:b/>
                <w:lang w:eastAsia="en-US"/>
              </w:rPr>
              <w:lastRenderedPageBreak/>
              <w:t>тем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66A" w:rsidRDefault="006B466A">
            <w:pPr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lastRenderedPageBreak/>
              <w:t xml:space="preserve">Всего </w:t>
            </w:r>
            <w:r>
              <w:rPr>
                <w:rFonts w:ascii="Times New Roman" w:hAnsi="Times New Roman" w:cs="Times New Roman"/>
                <w:b/>
                <w:lang w:eastAsia="en-US"/>
              </w:rPr>
              <w:lastRenderedPageBreak/>
              <w:t>часов</w:t>
            </w:r>
          </w:p>
        </w:tc>
        <w:tc>
          <w:tcPr>
            <w:tcW w:w="4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66A" w:rsidRDefault="006B466A">
            <w:pPr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lastRenderedPageBreak/>
              <w:t>В том числе</w:t>
            </w:r>
          </w:p>
        </w:tc>
      </w:tr>
      <w:tr w:rsidR="006B466A" w:rsidTr="006B466A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66A" w:rsidRDefault="006B466A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66A" w:rsidRDefault="006B466A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66A" w:rsidRDefault="006B466A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66A" w:rsidRDefault="006B466A">
            <w:pPr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теория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66A" w:rsidRDefault="006B466A">
            <w:pPr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практика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66A" w:rsidRDefault="006B466A">
            <w:pPr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контроль</w:t>
            </w:r>
          </w:p>
        </w:tc>
      </w:tr>
      <w:tr w:rsidR="006B466A" w:rsidTr="006B466A">
        <w:trPr>
          <w:trHeight w:val="255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66A" w:rsidRDefault="006B466A">
            <w:pPr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lastRenderedPageBreak/>
              <w:t>1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66A" w:rsidRDefault="006B466A">
            <w:pPr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Техническая подготовка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66A" w:rsidRDefault="006B466A">
            <w:pPr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9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6A" w:rsidRDefault="006B466A">
            <w:pPr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66A" w:rsidRDefault="006B466A">
            <w:pPr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8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66A" w:rsidRDefault="006B466A">
            <w:pPr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</w:t>
            </w:r>
          </w:p>
        </w:tc>
      </w:tr>
      <w:tr w:rsidR="006B466A" w:rsidTr="006B466A">
        <w:trPr>
          <w:trHeight w:val="150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66A" w:rsidRDefault="006B466A">
            <w:pPr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1.1.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66A" w:rsidRDefault="006B466A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Различные способы перемещения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66A" w:rsidRDefault="006B466A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66A" w:rsidRDefault="006B466A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66A" w:rsidRDefault="006B466A">
            <w:pPr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66A" w:rsidRDefault="006B466A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B466A" w:rsidTr="006B466A">
        <w:trPr>
          <w:trHeight w:val="225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66A" w:rsidRDefault="006B466A">
            <w:pPr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1.2.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66A" w:rsidRDefault="006B466A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Удары по мячу ногой</w:t>
            </w:r>
          </w:p>
          <w:p w:rsidR="006B466A" w:rsidRDefault="006B466A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66A" w:rsidRDefault="006B466A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66A" w:rsidRDefault="006B466A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66A" w:rsidRDefault="006B466A">
            <w:pPr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66A" w:rsidRDefault="006B466A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B466A" w:rsidTr="006B466A">
        <w:trPr>
          <w:trHeight w:val="240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66A" w:rsidRDefault="006B466A">
            <w:pPr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1.3.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66A" w:rsidRDefault="006B466A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Удары по мячу головой</w:t>
            </w:r>
          </w:p>
          <w:p w:rsidR="006B466A" w:rsidRDefault="006B466A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66A" w:rsidRDefault="006B466A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66A" w:rsidRDefault="006B466A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66A" w:rsidRDefault="006B466A">
            <w:pPr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66A" w:rsidRDefault="006B466A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B466A" w:rsidTr="006B466A">
        <w:trPr>
          <w:trHeight w:val="360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66A" w:rsidRDefault="006B466A">
            <w:pPr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1.4.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6A" w:rsidRDefault="006B466A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Прием (остановка) мячей</w:t>
            </w:r>
          </w:p>
          <w:p w:rsidR="006B466A" w:rsidRDefault="006B466A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6A" w:rsidRDefault="006B466A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6A" w:rsidRDefault="006B466A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66A" w:rsidRDefault="006B466A">
            <w:pPr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6A" w:rsidRDefault="006B466A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B466A" w:rsidTr="006B466A">
        <w:trPr>
          <w:trHeight w:val="285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66A" w:rsidRDefault="006B466A">
            <w:pPr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1.5.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66A" w:rsidRDefault="006B466A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Ведение мяча</w:t>
            </w:r>
          </w:p>
          <w:p w:rsidR="006B466A" w:rsidRDefault="006B466A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66A" w:rsidRDefault="006B466A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66A" w:rsidRDefault="006B466A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66A" w:rsidRDefault="006B466A">
            <w:pPr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66A" w:rsidRDefault="006B466A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B466A" w:rsidTr="006B466A">
        <w:trPr>
          <w:trHeight w:val="210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66A" w:rsidRDefault="006B466A">
            <w:pPr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1.6.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66A" w:rsidRDefault="006B466A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Обманные движения (финты)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66A" w:rsidRDefault="006B466A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66A" w:rsidRDefault="006B466A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66A" w:rsidRDefault="006B466A">
            <w:pPr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66A" w:rsidRDefault="006B466A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B466A" w:rsidTr="006B466A">
        <w:trPr>
          <w:trHeight w:val="285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66A" w:rsidRDefault="006B466A">
            <w:pPr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1.7.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66A" w:rsidRDefault="006B466A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Отбор мяча</w:t>
            </w:r>
          </w:p>
          <w:p w:rsidR="006B466A" w:rsidRDefault="006B466A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66A" w:rsidRDefault="006B466A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66A" w:rsidRDefault="006B466A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66A" w:rsidRDefault="006B466A">
            <w:pPr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66A" w:rsidRDefault="006B466A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B466A" w:rsidTr="006B466A">
        <w:trPr>
          <w:trHeight w:val="165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66A" w:rsidRDefault="006B466A">
            <w:pPr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1.8.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66A" w:rsidRDefault="006B466A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Комплексное выполнение технических приемов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66A" w:rsidRDefault="006B466A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66A" w:rsidRDefault="006B466A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66A" w:rsidRDefault="006B466A">
            <w:pPr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66A" w:rsidRDefault="006B466A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6B466A" w:rsidTr="006B466A">
        <w:trPr>
          <w:trHeight w:val="195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66A" w:rsidRDefault="006B466A">
            <w:pPr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2.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66A" w:rsidRDefault="006B466A">
            <w:pPr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Тактическая подготовка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66A" w:rsidRDefault="006B466A">
            <w:pPr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4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6A" w:rsidRDefault="006B466A">
            <w:pPr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66A" w:rsidRDefault="006B466A">
            <w:pPr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4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6A" w:rsidRDefault="006B466A">
            <w:pPr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6B466A" w:rsidTr="006B466A">
        <w:trPr>
          <w:trHeight w:val="270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66A" w:rsidRDefault="006B466A">
            <w:pPr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2.1.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66A" w:rsidRDefault="006B466A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Тактика игры в атаке</w:t>
            </w:r>
          </w:p>
          <w:p w:rsidR="006B466A" w:rsidRDefault="006B466A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66A" w:rsidRDefault="006B466A">
            <w:pPr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66A" w:rsidRDefault="006B466A">
            <w:pPr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66A" w:rsidRDefault="006B466A">
            <w:pPr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66A" w:rsidRDefault="006B466A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B466A" w:rsidTr="006B466A">
        <w:trPr>
          <w:trHeight w:val="345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66A" w:rsidRDefault="006B466A">
            <w:pPr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2.2.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66A" w:rsidRDefault="006B466A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Тактика игры в обороне</w:t>
            </w:r>
          </w:p>
          <w:p w:rsidR="006B466A" w:rsidRDefault="006B466A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66A" w:rsidRDefault="006B466A">
            <w:pPr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66A" w:rsidRDefault="006B466A">
            <w:pPr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66A" w:rsidRDefault="006B466A">
            <w:pPr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66A" w:rsidRDefault="006B466A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B466A" w:rsidTr="006B466A">
        <w:trPr>
          <w:trHeight w:val="180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66A" w:rsidRDefault="006B466A">
            <w:pPr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2.3.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66A" w:rsidRDefault="006B466A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Тактика игры вратаря</w:t>
            </w:r>
          </w:p>
          <w:p w:rsidR="006B466A" w:rsidRDefault="006B466A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66A" w:rsidRDefault="006B466A">
            <w:pPr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66A" w:rsidRDefault="006B466A">
            <w:pPr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66A" w:rsidRDefault="006B466A">
            <w:pPr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66A" w:rsidRDefault="006B466A">
            <w:pPr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6B466A" w:rsidTr="006B466A">
        <w:trPr>
          <w:trHeight w:val="225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66A" w:rsidRDefault="006B466A">
            <w:pPr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3.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66A" w:rsidRDefault="006B466A">
            <w:pPr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Общая физическая подготовка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66A" w:rsidRDefault="006B466A">
            <w:pPr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66A" w:rsidRDefault="006B466A">
            <w:pPr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66A" w:rsidRDefault="006B466A">
            <w:pPr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2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66A" w:rsidRDefault="006B466A">
            <w:pPr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2</w:t>
            </w:r>
          </w:p>
        </w:tc>
      </w:tr>
      <w:tr w:rsidR="006B466A" w:rsidTr="006B466A">
        <w:trPr>
          <w:trHeight w:val="240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66A" w:rsidRDefault="006B466A">
            <w:pPr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4.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66A" w:rsidRDefault="006B466A">
            <w:pPr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Специальная физическая подготовка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66A" w:rsidRDefault="006B466A">
            <w:pPr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66A" w:rsidRDefault="006B466A">
            <w:pPr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66A" w:rsidRDefault="006B466A">
            <w:pPr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3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66A" w:rsidRDefault="006B466A">
            <w:pPr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</w:t>
            </w:r>
          </w:p>
        </w:tc>
      </w:tr>
      <w:tr w:rsidR="006B466A" w:rsidTr="006B466A">
        <w:trPr>
          <w:trHeight w:val="210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66A" w:rsidRDefault="006B466A">
            <w:pPr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5.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6A" w:rsidRDefault="006B466A">
            <w:pPr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Соревнования</w:t>
            </w:r>
          </w:p>
          <w:p w:rsidR="006B466A" w:rsidRDefault="006B466A">
            <w:pPr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66A" w:rsidRDefault="006B466A">
            <w:pPr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6A" w:rsidRDefault="006B466A">
            <w:pPr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66A" w:rsidRDefault="006B466A">
            <w:pPr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3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6A" w:rsidRDefault="006B466A">
            <w:pPr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6B466A" w:rsidTr="006B466A">
        <w:trPr>
          <w:trHeight w:val="210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66A" w:rsidRDefault="006B466A">
            <w:pPr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6.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66A" w:rsidRDefault="006B466A">
            <w:pPr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Игровая подготовка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66A" w:rsidRDefault="006B466A">
            <w:pPr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6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6A" w:rsidRDefault="006B466A">
            <w:pPr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66A" w:rsidRDefault="006B466A">
            <w:pPr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6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6A" w:rsidRDefault="006B466A">
            <w:pPr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6B466A" w:rsidTr="006B466A">
        <w:trPr>
          <w:trHeight w:val="285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66A" w:rsidRDefault="006B466A">
            <w:pPr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7.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66A" w:rsidRDefault="006B466A">
            <w:pPr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Инструкторская и судейская практика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66A" w:rsidRDefault="006B466A">
            <w:pPr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2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66A" w:rsidRDefault="006B466A">
            <w:pPr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66A" w:rsidRDefault="006B466A">
            <w:pPr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2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6A" w:rsidRDefault="006B466A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B466A" w:rsidTr="006B466A">
        <w:trPr>
          <w:trHeight w:val="300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66A" w:rsidRDefault="006B466A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66A" w:rsidRDefault="006B466A">
            <w:pPr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Итого: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66A" w:rsidRDefault="006B466A">
            <w:pPr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34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66A" w:rsidRDefault="006B466A">
            <w:pPr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66A" w:rsidRDefault="006B466A">
            <w:pPr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28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6A" w:rsidRDefault="006B466A">
            <w:pPr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4</w:t>
            </w:r>
          </w:p>
          <w:p w:rsidR="006B466A" w:rsidRDefault="006B466A">
            <w:pPr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</w:tbl>
    <w:p w:rsidR="006B466A" w:rsidRDefault="006B466A" w:rsidP="006B466A">
      <w:pPr>
        <w:rPr>
          <w:rFonts w:ascii="Times New Roman" w:hAnsi="Times New Roman" w:cs="Times New Roman"/>
        </w:rPr>
      </w:pPr>
    </w:p>
    <w:p w:rsidR="006B466A" w:rsidRDefault="006B466A" w:rsidP="006B466A">
      <w:pPr>
        <w:rPr>
          <w:rFonts w:ascii="Times New Roman" w:hAnsi="Times New Roman" w:cs="Times New Roman"/>
        </w:rPr>
      </w:pPr>
    </w:p>
    <w:p w:rsidR="006B466A" w:rsidRDefault="006B466A" w:rsidP="006B466A">
      <w:pPr>
        <w:rPr>
          <w:rFonts w:ascii="Times New Roman" w:hAnsi="Times New Roman" w:cs="Times New Roman"/>
          <w:b/>
        </w:rPr>
      </w:pPr>
    </w:p>
    <w:p w:rsidR="006B466A" w:rsidRDefault="006B466A" w:rsidP="006B466A">
      <w:pPr>
        <w:rPr>
          <w:rFonts w:ascii="Times New Roman" w:hAnsi="Times New Roman" w:cs="Times New Roman"/>
          <w:b/>
        </w:rPr>
      </w:pPr>
    </w:p>
    <w:p w:rsidR="006B466A" w:rsidRDefault="006B466A" w:rsidP="006B466A">
      <w:pPr>
        <w:rPr>
          <w:rFonts w:ascii="Times New Roman" w:hAnsi="Times New Roman" w:cs="Times New Roman"/>
          <w:b/>
        </w:rPr>
      </w:pPr>
    </w:p>
    <w:p w:rsidR="006B466A" w:rsidRDefault="006B466A" w:rsidP="006B466A">
      <w:pPr>
        <w:rPr>
          <w:rFonts w:ascii="Times New Roman" w:hAnsi="Times New Roman" w:cs="Times New Roman"/>
          <w:b/>
        </w:rPr>
      </w:pPr>
    </w:p>
    <w:p w:rsidR="006B466A" w:rsidRDefault="006B466A" w:rsidP="006B466A">
      <w:pPr>
        <w:rPr>
          <w:rFonts w:ascii="Times New Roman" w:hAnsi="Times New Roman" w:cs="Times New Roman"/>
          <w:b/>
        </w:rPr>
      </w:pPr>
    </w:p>
    <w:p w:rsidR="006B466A" w:rsidRDefault="006B466A" w:rsidP="006B466A">
      <w:pPr>
        <w:rPr>
          <w:rFonts w:ascii="Times New Roman" w:hAnsi="Times New Roman" w:cs="Times New Roman"/>
          <w:b/>
        </w:rPr>
      </w:pPr>
    </w:p>
    <w:p w:rsidR="006B466A" w:rsidRDefault="006B466A" w:rsidP="006B466A">
      <w:pPr>
        <w:rPr>
          <w:rFonts w:ascii="Times New Roman" w:hAnsi="Times New Roman" w:cs="Times New Roman"/>
          <w:b/>
        </w:rPr>
      </w:pPr>
    </w:p>
    <w:p w:rsidR="006B466A" w:rsidRDefault="006B466A" w:rsidP="006B466A">
      <w:pPr>
        <w:rPr>
          <w:b/>
        </w:rPr>
      </w:pPr>
      <w:r>
        <w:rPr>
          <w:rFonts w:ascii="Times New Roman" w:hAnsi="Times New Roman" w:cs="Times New Roman"/>
          <w:b/>
        </w:rPr>
        <w:t xml:space="preserve">                               СОДЕРЖАНИЕ  ПРОГРАММЫ</w:t>
      </w:r>
    </w:p>
    <w:p w:rsidR="006B466A" w:rsidRDefault="006B466A" w:rsidP="006B466A">
      <w:pPr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                                         Теоретическая подготовка</w:t>
      </w:r>
    </w:p>
    <w:p w:rsidR="006B466A" w:rsidRDefault="006B466A" w:rsidP="006B466A">
      <w:pPr>
        <w:jc w:val="both"/>
        <w:rPr>
          <w:rFonts w:ascii="Times New Roman" w:hAnsi="Times New Roman" w:cs="Times New Roman"/>
          <w:b/>
        </w:rPr>
      </w:pPr>
    </w:p>
    <w:p w:rsidR="006B466A" w:rsidRDefault="006B466A" w:rsidP="006B466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  <w:b/>
        </w:rPr>
        <w:t xml:space="preserve">Физическая культура и спорт в России. </w:t>
      </w:r>
      <w:r>
        <w:rPr>
          <w:rFonts w:ascii="Times New Roman" w:hAnsi="Times New Roman" w:cs="Times New Roman"/>
        </w:rPr>
        <w:t>Важнейшие решения Российского правительства по вопросам развития физической культуры и спорта. Массовый характер Российского спорта.</w:t>
      </w:r>
    </w:p>
    <w:p w:rsidR="006B466A" w:rsidRDefault="006B466A" w:rsidP="006B466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Рост спортивных достижений Российских спортсменов. Значение выступлений Российских спортсменов за рубежом для укрепления мира и дружбы между народами. Единая спортивная классификация и её значение для развития спорта в России.</w:t>
      </w:r>
    </w:p>
    <w:p w:rsidR="006B466A" w:rsidRDefault="006B466A" w:rsidP="006B466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  <w:b/>
        </w:rPr>
        <w:t xml:space="preserve">Развитие футбола в России. </w:t>
      </w:r>
      <w:r>
        <w:rPr>
          <w:rFonts w:ascii="Times New Roman" w:hAnsi="Times New Roman" w:cs="Times New Roman"/>
        </w:rPr>
        <w:t xml:space="preserve">Федерация футбола России. Обзор соревнований по футболу: первенство и кубок России среди команд мастеров. Международные соревнования с участием Российских команд. Лучшие Российские команды, тренеры, и футболисты. </w:t>
      </w:r>
    </w:p>
    <w:p w:rsidR="006B466A" w:rsidRDefault="006B466A" w:rsidP="006B466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Врачебный контроль. </w:t>
      </w:r>
      <w:r>
        <w:rPr>
          <w:rFonts w:ascii="Times New Roman" w:hAnsi="Times New Roman" w:cs="Times New Roman"/>
        </w:rPr>
        <w:t>Задачи врачебного контроля над занимающимися физической культурой и спортом. Значение и содержание самоконтроля. Объективные данные самоконтроля: масса, динамометрия, спирометрия, пульс. Субъективные данные: самочувствие, сон, аппетит, работоспособность, утомляемость, настроение. Дневник самоконтроля. Причины травм на занятиях по мини-футболу и их предупреждение.</w:t>
      </w:r>
    </w:p>
    <w:p w:rsidR="006B466A" w:rsidRDefault="006B466A" w:rsidP="006B466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Правила игры, организация и проведение соревнований по мини-футболу. </w:t>
      </w:r>
      <w:r>
        <w:rPr>
          <w:rFonts w:ascii="Times New Roman" w:hAnsi="Times New Roman" w:cs="Times New Roman"/>
        </w:rPr>
        <w:t>Изучение правил игры и пояснений к ним. Обязанности судей. Выбор места судей при различных игровых ситуациях. Замечания, предупреждения и удаления игроков с поля.</w:t>
      </w:r>
    </w:p>
    <w:p w:rsidR="006B466A" w:rsidRDefault="006B466A" w:rsidP="006B466A">
      <w:pPr>
        <w:jc w:val="both"/>
        <w:rPr>
          <w:rFonts w:ascii="Times New Roman" w:hAnsi="Times New Roman" w:cs="Times New Roman"/>
        </w:rPr>
      </w:pPr>
    </w:p>
    <w:p w:rsidR="006B466A" w:rsidRDefault="006B466A" w:rsidP="006B466A">
      <w:pPr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</w:rPr>
        <w:t xml:space="preserve">                                </w:t>
      </w:r>
      <w:r>
        <w:rPr>
          <w:rFonts w:ascii="Times New Roman" w:hAnsi="Times New Roman" w:cs="Times New Roman"/>
          <w:b/>
          <w:i/>
        </w:rPr>
        <w:t xml:space="preserve">Общая и специальная физическая подготовка. </w:t>
      </w:r>
    </w:p>
    <w:p w:rsidR="006B466A" w:rsidRDefault="006B466A" w:rsidP="006B466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</w:t>
      </w:r>
      <w:proofErr w:type="spellStart"/>
      <w:r>
        <w:rPr>
          <w:rFonts w:ascii="Times New Roman" w:hAnsi="Times New Roman" w:cs="Times New Roman"/>
          <w:b/>
        </w:rPr>
        <w:t>Общеразвивающие</w:t>
      </w:r>
      <w:proofErr w:type="spellEnd"/>
      <w:r>
        <w:rPr>
          <w:rFonts w:ascii="Times New Roman" w:hAnsi="Times New Roman" w:cs="Times New Roman"/>
          <w:b/>
        </w:rPr>
        <w:t xml:space="preserve"> упражнения без предметов</w:t>
      </w:r>
      <w:r>
        <w:rPr>
          <w:rFonts w:ascii="Times New Roman" w:hAnsi="Times New Roman" w:cs="Times New Roman"/>
          <w:i/>
        </w:rPr>
        <w:t xml:space="preserve">. </w:t>
      </w:r>
      <w:r>
        <w:rPr>
          <w:rFonts w:ascii="Times New Roman" w:hAnsi="Times New Roman" w:cs="Times New Roman"/>
        </w:rPr>
        <w:t>Маховые упражнения, круговые вращения рук в сочетании с движениями ног и туловища. Разгибание рук в упоре лёжа. Круговые движения туловищ, повороты и наклоны с одноимёнными движениями рук и ног, разноимённые движения на координацию. Отведение, приведение и маховые движения ноги вперёд, в стороны, назад.</w:t>
      </w:r>
    </w:p>
    <w:p w:rsidR="006B466A" w:rsidRDefault="006B466A" w:rsidP="006B466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Упражнения с набивным мячом</w:t>
      </w:r>
      <w:r>
        <w:rPr>
          <w:rFonts w:ascii="Times New Roman" w:hAnsi="Times New Roman" w:cs="Times New Roman"/>
          <w:b/>
          <w:i/>
        </w:rPr>
        <w:t xml:space="preserve"> </w:t>
      </w:r>
      <w:r>
        <w:rPr>
          <w:rFonts w:ascii="Times New Roman" w:hAnsi="Times New Roman" w:cs="Times New Roman"/>
          <w:b/>
        </w:rPr>
        <w:t>(</w:t>
      </w:r>
      <w:smartTag w:uri="urn:schemas-microsoft-com:office:smarttags" w:element="metricconverter">
        <w:smartTagPr>
          <w:attr w:name="ProductID" w:val="1 кг"/>
        </w:smartTagPr>
        <w:r>
          <w:rPr>
            <w:rFonts w:ascii="Times New Roman" w:hAnsi="Times New Roman" w:cs="Times New Roman"/>
            <w:b/>
          </w:rPr>
          <w:t>1 кг</w:t>
        </w:r>
      </w:smartTag>
      <w:r>
        <w:rPr>
          <w:rFonts w:ascii="Times New Roman" w:hAnsi="Times New Roman" w:cs="Times New Roman"/>
          <w:b/>
        </w:rPr>
        <w:t>.).</w:t>
      </w:r>
      <w:r>
        <w:rPr>
          <w:rFonts w:ascii="Times New Roman" w:hAnsi="Times New Roman" w:cs="Times New Roman"/>
        </w:rPr>
        <w:t xml:space="preserve"> Броски набивного мяча одной и двумя руками через голову. Поднимание и опускание прямых ног с мячом, зажатым между ступнями, в положении лёжа на спине.</w:t>
      </w:r>
    </w:p>
    <w:p w:rsidR="006B466A" w:rsidRDefault="006B466A" w:rsidP="006B466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  </w:t>
      </w:r>
      <w:r>
        <w:rPr>
          <w:rFonts w:ascii="Times New Roman" w:hAnsi="Times New Roman" w:cs="Times New Roman"/>
          <w:b/>
        </w:rPr>
        <w:t>Акробатические упражнения</w:t>
      </w:r>
      <w:r>
        <w:rPr>
          <w:rFonts w:ascii="Times New Roman" w:hAnsi="Times New Roman" w:cs="Times New Roman"/>
          <w:i/>
        </w:rPr>
        <w:t xml:space="preserve">. </w:t>
      </w:r>
      <w:r>
        <w:rPr>
          <w:rFonts w:ascii="Times New Roman" w:hAnsi="Times New Roman" w:cs="Times New Roman"/>
        </w:rPr>
        <w:t>Кувырок вперёд. Кувырок назад в упор стоя ноги врозь из упора присев, из седа, из основной стойки. Стойка на голове из упора присев толчком двух ног. Стойка на руках толчком одной и махом другой ноги. Переворот в сторону.</w:t>
      </w:r>
    </w:p>
    <w:p w:rsidR="006B466A" w:rsidRDefault="006B466A" w:rsidP="006B466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  </w:t>
      </w:r>
      <w:r>
        <w:rPr>
          <w:rFonts w:ascii="Times New Roman" w:hAnsi="Times New Roman" w:cs="Times New Roman"/>
          <w:b/>
        </w:rPr>
        <w:t>Легкоатлетические упражнения</w:t>
      </w:r>
      <w:r>
        <w:rPr>
          <w:rFonts w:ascii="Times New Roman" w:hAnsi="Times New Roman" w:cs="Times New Roman"/>
          <w:i/>
        </w:rPr>
        <w:t xml:space="preserve">. </w:t>
      </w:r>
      <w:r>
        <w:rPr>
          <w:rFonts w:ascii="Times New Roman" w:hAnsi="Times New Roman" w:cs="Times New Roman"/>
        </w:rPr>
        <w:t xml:space="preserve">Бег </w:t>
      </w:r>
      <w:smartTag w:uri="urn:schemas-microsoft-com:office:smarttags" w:element="metricconverter">
        <w:smartTagPr>
          <w:attr w:name="ProductID" w:val="30 м"/>
        </w:smartTagPr>
        <w:r>
          <w:rPr>
            <w:rFonts w:ascii="Times New Roman" w:hAnsi="Times New Roman" w:cs="Times New Roman"/>
          </w:rPr>
          <w:t>30 м</w:t>
        </w:r>
      </w:smartTag>
      <w:r>
        <w:rPr>
          <w:rFonts w:ascii="Times New Roman" w:hAnsi="Times New Roman" w:cs="Times New Roman"/>
        </w:rPr>
        <w:t xml:space="preserve">. на скорость. Повторный бег до 3 </w:t>
      </w:r>
      <w:proofErr w:type="spellStart"/>
      <w:r>
        <w:rPr>
          <w:rFonts w:ascii="Times New Roman" w:hAnsi="Times New Roman" w:cs="Times New Roman"/>
        </w:rPr>
        <w:t>х</w:t>
      </w:r>
      <w:proofErr w:type="spellEnd"/>
      <w:r>
        <w:rPr>
          <w:rFonts w:ascii="Times New Roman" w:hAnsi="Times New Roman" w:cs="Times New Roman"/>
        </w:rPr>
        <w:t xml:space="preserve"> </w:t>
      </w:r>
      <w:smartTag w:uri="urn:schemas-microsoft-com:office:smarttags" w:element="metricconverter">
        <w:smartTagPr>
          <w:attr w:name="ProductID" w:val="30 м"/>
        </w:smartTagPr>
        <w:r>
          <w:rPr>
            <w:rFonts w:ascii="Times New Roman" w:hAnsi="Times New Roman" w:cs="Times New Roman"/>
          </w:rPr>
          <w:t>30 м</w:t>
        </w:r>
      </w:smartTag>
      <w:r>
        <w:rPr>
          <w:rFonts w:ascii="Times New Roman" w:hAnsi="Times New Roman" w:cs="Times New Roman"/>
        </w:rPr>
        <w:t xml:space="preserve">.,  до 2 </w:t>
      </w:r>
      <w:proofErr w:type="spellStart"/>
      <w:r>
        <w:rPr>
          <w:rFonts w:ascii="Times New Roman" w:hAnsi="Times New Roman" w:cs="Times New Roman"/>
        </w:rPr>
        <w:t>х</w:t>
      </w:r>
      <w:proofErr w:type="spellEnd"/>
      <w:r>
        <w:rPr>
          <w:rFonts w:ascii="Times New Roman" w:hAnsi="Times New Roman" w:cs="Times New Roman"/>
        </w:rPr>
        <w:t xml:space="preserve"> </w:t>
      </w:r>
      <w:smartTag w:uri="urn:schemas-microsoft-com:office:smarttags" w:element="metricconverter">
        <w:smartTagPr>
          <w:attr w:name="ProductID" w:val="60 м"/>
        </w:smartTagPr>
        <w:r>
          <w:rPr>
            <w:rFonts w:ascii="Times New Roman" w:hAnsi="Times New Roman" w:cs="Times New Roman"/>
          </w:rPr>
          <w:t>60 м</w:t>
        </w:r>
      </w:smartTag>
      <w:r>
        <w:rPr>
          <w:rFonts w:ascii="Times New Roman" w:hAnsi="Times New Roman" w:cs="Times New Roman"/>
        </w:rPr>
        <w:t xml:space="preserve">. Бег медленный до 10 мин. Бег по пересечённой местности (кросс) до </w:t>
      </w:r>
      <w:smartTag w:uri="urn:schemas-microsoft-com:office:smarttags" w:element="metricconverter">
        <w:smartTagPr>
          <w:attr w:name="ProductID" w:val="800 м"/>
        </w:smartTagPr>
        <w:r>
          <w:rPr>
            <w:rFonts w:ascii="Times New Roman" w:hAnsi="Times New Roman" w:cs="Times New Roman"/>
          </w:rPr>
          <w:t>800 м</w:t>
        </w:r>
      </w:smartTag>
      <w:r>
        <w:rPr>
          <w:rFonts w:ascii="Times New Roman" w:hAnsi="Times New Roman" w:cs="Times New Roman"/>
        </w:rPr>
        <w:t xml:space="preserve">. Бег 200 и </w:t>
      </w:r>
      <w:smartTag w:uri="urn:schemas-microsoft-com:office:smarttags" w:element="metricconverter">
        <w:smartTagPr>
          <w:attr w:name="ProductID" w:val="500 м"/>
        </w:smartTagPr>
        <w:r>
          <w:rPr>
            <w:rFonts w:ascii="Times New Roman" w:hAnsi="Times New Roman" w:cs="Times New Roman"/>
          </w:rPr>
          <w:t>500 м</w:t>
        </w:r>
      </w:smartTag>
      <w:r>
        <w:rPr>
          <w:rFonts w:ascii="Times New Roman" w:hAnsi="Times New Roman" w:cs="Times New Roman"/>
        </w:rPr>
        <w:t xml:space="preserve">.Прыжки в высоту с разбега способом «перешагивание». Прыжки в длину с разбега способом «согнув ноги».Метание малого мяча по коридору шириной </w:t>
      </w:r>
      <w:smartTag w:uri="urn:schemas-microsoft-com:office:smarttags" w:element="metricconverter">
        <w:smartTagPr>
          <w:attr w:name="ProductID" w:val="10 м"/>
        </w:smartTagPr>
        <w:r>
          <w:rPr>
            <w:rFonts w:ascii="Times New Roman" w:hAnsi="Times New Roman" w:cs="Times New Roman"/>
          </w:rPr>
          <w:t>10 м</w:t>
        </w:r>
      </w:smartTag>
      <w:r>
        <w:rPr>
          <w:rFonts w:ascii="Times New Roman" w:hAnsi="Times New Roman" w:cs="Times New Roman"/>
        </w:rPr>
        <w:t>. на дальность с разбега.</w:t>
      </w:r>
    </w:p>
    <w:p w:rsidR="006B466A" w:rsidRDefault="006B466A" w:rsidP="006B466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 xml:space="preserve">  </w:t>
      </w:r>
      <w:r>
        <w:rPr>
          <w:rFonts w:ascii="Times New Roman" w:hAnsi="Times New Roman" w:cs="Times New Roman"/>
          <w:b/>
        </w:rPr>
        <w:t>Подвижные игры</w:t>
      </w:r>
      <w:r>
        <w:rPr>
          <w:rFonts w:ascii="Times New Roman" w:hAnsi="Times New Roman" w:cs="Times New Roman"/>
          <w:i/>
        </w:rPr>
        <w:t xml:space="preserve">. </w:t>
      </w:r>
      <w:r>
        <w:rPr>
          <w:rFonts w:ascii="Times New Roman" w:hAnsi="Times New Roman" w:cs="Times New Roman"/>
        </w:rPr>
        <w:t>Игры с бегом на скорость, с прыжками в высоту и длину, с метаниями мяча на дальность и в цель.</w:t>
      </w:r>
    </w:p>
    <w:p w:rsidR="006B466A" w:rsidRDefault="006B466A" w:rsidP="006B466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 xml:space="preserve"> </w:t>
      </w:r>
      <w:r>
        <w:rPr>
          <w:rFonts w:ascii="Times New Roman" w:hAnsi="Times New Roman" w:cs="Times New Roman"/>
          <w:b/>
        </w:rPr>
        <w:t xml:space="preserve"> Специальные упражнения для развития быстроты</w:t>
      </w:r>
      <w:r>
        <w:rPr>
          <w:rFonts w:ascii="Times New Roman" w:hAnsi="Times New Roman" w:cs="Times New Roman"/>
          <w:i/>
        </w:rPr>
        <w:t xml:space="preserve">. </w:t>
      </w:r>
      <w:r>
        <w:rPr>
          <w:rFonts w:ascii="Times New Roman" w:hAnsi="Times New Roman" w:cs="Times New Roman"/>
        </w:rPr>
        <w:t xml:space="preserve">Бег на 10 – </w:t>
      </w:r>
      <w:smartTag w:uri="urn:schemas-microsoft-com:office:smarttags" w:element="metricconverter">
        <w:smartTagPr>
          <w:attr w:name="ProductID" w:val="15 м"/>
        </w:smartTagPr>
        <w:r>
          <w:rPr>
            <w:rFonts w:ascii="Times New Roman" w:hAnsi="Times New Roman" w:cs="Times New Roman"/>
          </w:rPr>
          <w:t>15 м</w:t>
        </w:r>
      </w:smartTag>
      <w:r>
        <w:rPr>
          <w:rFonts w:ascii="Times New Roman" w:hAnsi="Times New Roman" w:cs="Times New Roman"/>
        </w:rPr>
        <w:t>. из различных стартовых положений – сидя, бега на месте, лёжа.</w:t>
      </w:r>
    </w:p>
    <w:p w:rsidR="006B466A" w:rsidRDefault="006B466A" w:rsidP="006B466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Ускорения на 15, </w:t>
      </w:r>
      <w:smartTag w:uri="urn:schemas-microsoft-com:office:smarttags" w:element="metricconverter">
        <w:smartTagPr>
          <w:attr w:name="ProductID" w:val="30 м"/>
        </w:smartTagPr>
        <w:r>
          <w:rPr>
            <w:rFonts w:ascii="Times New Roman" w:hAnsi="Times New Roman" w:cs="Times New Roman"/>
          </w:rPr>
          <w:t>30 м</w:t>
        </w:r>
      </w:smartTag>
      <w:r>
        <w:rPr>
          <w:rFonts w:ascii="Times New Roman" w:hAnsi="Times New Roman" w:cs="Times New Roman"/>
        </w:rPr>
        <w:t>. без мяча и с мячом. Бег прыжками. Бег с изменением направления до 180º. Бег боком и спиной вперёд (наперегонки). Обводка стоек . Рывок с мячом .</w:t>
      </w:r>
    </w:p>
    <w:p w:rsidR="006B466A" w:rsidRDefault="006B466A" w:rsidP="006B466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Специальные упражнения для развития ловкости</w:t>
      </w:r>
      <w:r>
        <w:rPr>
          <w:rFonts w:ascii="Times New Roman" w:hAnsi="Times New Roman" w:cs="Times New Roman"/>
          <w:i/>
        </w:rPr>
        <w:t xml:space="preserve">. </w:t>
      </w:r>
      <w:r>
        <w:rPr>
          <w:rFonts w:ascii="Times New Roman" w:hAnsi="Times New Roman" w:cs="Times New Roman"/>
        </w:rPr>
        <w:t>Прыжки с разбега вверх, стараясь достать высоко подвешенный мяч ногой, головой; то же, выполняя в прыжке поворот до 180º. Прыжки вверх с места и разбега, выполняя удары по мячам, подвешенным на различной высоте. Эстафеты с элементами акробатики.</w:t>
      </w:r>
    </w:p>
    <w:p w:rsidR="006B466A" w:rsidRDefault="006B466A" w:rsidP="006B466A">
      <w:pPr>
        <w:jc w:val="both"/>
        <w:rPr>
          <w:rFonts w:ascii="Times New Roman" w:hAnsi="Times New Roman" w:cs="Times New Roman"/>
        </w:rPr>
      </w:pPr>
    </w:p>
    <w:p w:rsidR="006B466A" w:rsidRDefault="006B466A" w:rsidP="006B466A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</w:t>
      </w:r>
      <w:r>
        <w:rPr>
          <w:rFonts w:ascii="Times New Roman" w:hAnsi="Times New Roman" w:cs="Times New Roman"/>
          <w:b/>
          <w:i/>
        </w:rPr>
        <w:t>Техническая  подготовка</w:t>
      </w:r>
      <w:r>
        <w:rPr>
          <w:rFonts w:ascii="Times New Roman" w:hAnsi="Times New Roman" w:cs="Times New Roman"/>
          <w:b/>
        </w:rPr>
        <w:t>.</w:t>
      </w:r>
    </w:p>
    <w:p w:rsidR="006B466A" w:rsidRDefault="006B466A" w:rsidP="006B466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.</w:t>
      </w:r>
      <w:r>
        <w:rPr>
          <w:rFonts w:ascii="Times New Roman" w:hAnsi="Times New Roman" w:cs="Times New Roman"/>
          <w:b/>
        </w:rPr>
        <w:t>Удары по мячу ногой</w:t>
      </w:r>
      <w:r>
        <w:rPr>
          <w:rFonts w:ascii="Times New Roman" w:hAnsi="Times New Roman" w:cs="Times New Roman"/>
          <w:i/>
        </w:rPr>
        <w:t xml:space="preserve">. </w:t>
      </w:r>
      <w:r>
        <w:rPr>
          <w:rFonts w:ascii="Times New Roman" w:hAnsi="Times New Roman" w:cs="Times New Roman"/>
        </w:rPr>
        <w:t>Удары серединой и внешней частью подъёма по неподвижному и катящемуся мячу. Удары подъёмом по прыгающему и летящему мячу. Удары носком, пяткой (назад). Выполнение всех ударов по мячу, придавая ему различную по крутизне траекторию полёта и различное направление полёта. Удары в единоборстве. Удары на точность и дальность.</w:t>
      </w:r>
    </w:p>
    <w:p w:rsidR="006B466A" w:rsidRDefault="006B466A" w:rsidP="006B466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Удары по мячу головой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</w:rPr>
        <w:t>Удары боковой частью лба без прыжка и в прыжке, с места и с разбега. Удары серединой и боковой частью лба в прыжке с пассивным сопротивлением. Удары на точность.</w:t>
      </w:r>
    </w:p>
    <w:p w:rsidR="006B466A" w:rsidRDefault="006B466A" w:rsidP="006B466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Остановка мяча</w:t>
      </w:r>
      <w:r>
        <w:rPr>
          <w:rFonts w:ascii="Times New Roman" w:hAnsi="Times New Roman" w:cs="Times New Roman"/>
          <w:i/>
        </w:rPr>
        <w:t xml:space="preserve">. </w:t>
      </w:r>
      <w:r>
        <w:rPr>
          <w:rFonts w:ascii="Times New Roman" w:hAnsi="Times New Roman" w:cs="Times New Roman"/>
        </w:rPr>
        <w:t>Остановка подошвой, внутренней стороной стопы катящегося и опускающегося мяча. Остановка грудью летящего мяча. Остановка мяча изученными способами, находясь в движении, с последующим ведением или передачей мяча.</w:t>
      </w:r>
    </w:p>
    <w:p w:rsidR="006B466A" w:rsidRDefault="006B466A" w:rsidP="006B466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 xml:space="preserve">   </w:t>
      </w:r>
      <w:r>
        <w:rPr>
          <w:rFonts w:ascii="Times New Roman" w:hAnsi="Times New Roman" w:cs="Times New Roman"/>
          <w:b/>
        </w:rPr>
        <w:t>Ведение мяча</w:t>
      </w:r>
      <w:r>
        <w:rPr>
          <w:rFonts w:ascii="Times New Roman" w:hAnsi="Times New Roman" w:cs="Times New Roman"/>
          <w:i/>
        </w:rPr>
        <w:t xml:space="preserve">. </w:t>
      </w:r>
      <w:r>
        <w:rPr>
          <w:rFonts w:ascii="Times New Roman" w:hAnsi="Times New Roman" w:cs="Times New Roman"/>
        </w:rPr>
        <w:t>Ведение серединой подъёма и носком. Ведение мяча всеми изученными способами, увеличивая скорость движения.</w:t>
      </w:r>
    </w:p>
    <w:p w:rsidR="006B466A" w:rsidRDefault="006B466A" w:rsidP="006B466A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  <w:b/>
        </w:rPr>
        <w:t>Обманные движения (финты</w:t>
      </w:r>
      <w:r>
        <w:rPr>
          <w:rFonts w:ascii="Times New Roman" w:hAnsi="Times New Roman" w:cs="Times New Roman"/>
        </w:rPr>
        <w:t xml:space="preserve">). Обучение финтам: при ведении показать остановку мяча подошвой (без касания или с касанием мяча подошвой) или удар пяткой назад – неожиданным рывком вперёд уйти с мячом; быстро отвести мяч подошвой под себя – рывком с мячом уйти вперёд; при ведении неожиданно остановить мяч и оставить его партнёру, который движется за спиной, а самому без мяча уйти вперёд, увлекая соперника («скрещивание»). Выполнение обманных движений в единоборстве. </w:t>
      </w:r>
      <w:r>
        <w:rPr>
          <w:rFonts w:ascii="Times New Roman" w:hAnsi="Times New Roman" w:cs="Times New Roman"/>
          <w:i/>
        </w:rPr>
        <w:t xml:space="preserve">  </w:t>
      </w:r>
    </w:p>
    <w:p w:rsidR="006B466A" w:rsidRDefault="006B466A" w:rsidP="006B466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  <w:b/>
        </w:rPr>
        <w:t>Отбор мяча.</w:t>
      </w:r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</w:rPr>
        <w:t>Обучение умению выбрать момент для отбора мяча, выполняя ложные движения и вызывая соперника, владеющего мячом, на определённые действия с мячом.</w:t>
      </w:r>
      <w:r>
        <w:rPr>
          <w:rFonts w:ascii="Times New Roman" w:hAnsi="Times New Roman" w:cs="Times New Roman"/>
          <w:i/>
        </w:rPr>
        <w:t xml:space="preserve">  </w:t>
      </w:r>
      <w:r>
        <w:rPr>
          <w:rFonts w:ascii="Times New Roman" w:hAnsi="Times New Roman" w:cs="Times New Roman"/>
          <w:b/>
        </w:rPr>
        <w:t>Техника игры вратаря</w:t>
      </w:r>
      <w:r>
        <w:rPr>
          <w:rFonts w:ascii="Times New Roman" w:hAnsi="Times New Roman" w:cs="Times New Roman"/>
          <w:i/>
        </w:rPr>
        <w:t xml:space="preserve">. </w:t>
      </w:r>
      <w:r>
        <w:rPr>
          <w:rFonts w:ascii="Times New Roman" w:hAnsi="Times New Roman" w:cs="Times New Roman"/>
        </w:rPr>
        <w:t>Ловля катящегося и летящего на различной высоте мяча на выходе из ворот без падения, с падением, в броске. Ловля опускающегося мяча.</w:t>
      </w:r>
    </w:p>
    <w:p w:rsidR="006B466A" w:rsidRDefault="006B466A" w:rsidP="006B466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Отбивание (в сторону, за линию ворот) ладонями, пальцами рук в броске мячей, летящих и катящихся в сторону от вратаря. Перевод мяча через перекладину ворот ладонями (двумя, одной) в прыжке.</w:t>
      </w:r>
    </w:p>
    <w:p w:rsidR="006B466A" w:rsidRDefault="006B466A" w:rsidP="006B466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Броски мяча одной рукой с боковым замахом и снизу.</w:t>
      </w:r>
    </w:p>
    <w:p w:rsidR="006B466A" w:rsidRDefault="006B466A" w:rsidP="006B466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Броски рукой на точность и дальность.</w:t>
      </w:r>
    </w:p>
    <w:p w:rsidR="006B466A" w:rsidRDefault="006B466A" w:rsidP="006B466A">
      <w:pPr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</w:rPr>
        <w:t xml:space="preserve">                                               </w:t>
      </w:r>
      <w:r>
        <w:rPr>
          <w:rFonts w:ascii="Times New Roman" w:hAnsi="Times New Roman" w:cs="Times New Roman"/>
          <w:b/>
          <w:i/>
        </w:rPr>
        <w:t xml:space="preserve">Тактика игры в футбол. </w:t>
      </w:r>
    </w:p>
    <w:p w:rsidR="006B466A" w:rsidRDefault="006B466A" w:rsidP="006B466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Понятие о тактической системе и стиле игры. Характеристика игровых действий футболистов команды при расстановке по схеме 1 +3,  3+1.  Разбор проведённых учебных игр: положительные моменты в ходе игры, ошибки, оценка игры каждого футболиста и команды в целом.</w:t>
      </w:r>
    </w:p>
    <w:p w:rsidR="006B466A" w:rsidRPr="006B466A" w:rsidRDefault="006B466A" w:rsidP="006B466A">
      <w:pPr>
        <w:jc w:val="both"/>
        <w:rPr>
          <w:rFonts w:ascii="Times New Roman" w:hAnsi="Times New Roman" w:cs="Times New Roman"/>
        </w:rPr>
      </w:pPr>
      <w:r>
        <w:rPr>
          <w:rFonts w:ascii="Times New Roman" w:eastAsia="Arial Unicode MS" w:hAnsi="Times New Roman" w:cs="Times New Roman"/>
          <w:i/>
        </w:rPr>
        <w:t xml:space="preserve"> 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Упражнения для развития умения «видеть поле».</w:t>
      </w:r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</w:rPr>
        <w:t>Игра в «пятнашки» в парах на ограниченной площади (играют 3 – 4 пары, постоянно наблюдают за движением других пар, чтобы не столкнуться), 8 – 6 игроков образуют круг и передают друг другу в одно касание два мяча (надо следить одновременно за двумя мячами, чтобы не передать их одному партнёру).</w:t>
      </w:r>
      <w:r>
        <w:rPr>
          <w:rFonts w:ascii="Times New Roman" w:hAnsi="Times New Roman" w:cs="Times New Roman"/>
          <w:b/>
        </w:rPr>
        <w:t xml:space="preserve">                                      </w:t>
      </w:r>
    </w:p>
    <w:p w:rsidR="006B466A" w:rsidRDefault="006B466A" w:rsidP="006B466A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</w:t>
      </w:r>
      <w:r>
        <w:rPr>
          <w:rFonts w:ascii="Times New Roman" w:hAnsi="Times New Roman" w:cs="Times New Roman"/>
        </w:rPr>
        <w:t>Тактика нападения</w:t>
      </w:r>
      <w:r>
        <w:rPr>
          <w:rFonts w:ascii="Times New Roman" w:hAnsi="Times New Roman" w:cs="Times New Roman"/>
          <w:b/>
        </w:rPr>
        <w:t>.</w:t>
      </w:r>
    </w:p>
    <w:p w:rsidR="006B466A" w:rsidRDefault="006B466A" w:rsidP="006B466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b/>
        </w:rPr>
        <w:t>Групповые действия</w:t>
      </w:r>
      <w:r>
        <w:rPr>
          <w:rFonts w:ascii="Times New Roman" w:hAnsi="Times New Roman" w:cs="Times New Roman"/>
          <w:i/>
        </w:rPr>
        <w:t xml:space="preserve">. </w:t>
      </w:r>
      <w:r>
        <w:rPr>
          <w:rFonts w:ascii="Times New Roman" w:hAnsi="Times New Roman" w:cs="Times New Roman"/>
        </w:rPr>
        <w:t xml:space="preserve">Уметь взаимодействовать с партнёрами, используя короткие и средние передачи. Комбинации в парах: «стенка», «скрещивание». Начинать и развивать атаку из стандартных положений. </w:t>
      </w:r>
    </w:p>
    <w:p w:rsidR="006B466A" w:rsidRDefault="006B466A" w:rsidP="006B466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  </w:t>
      </w:r>
      <w:r>
        <w:rPr>
          <w:rFonts w:ascii="Times New Roman" w:hAnsi="Times New Roman" w:cs="Times New Roman"/>
          <w:b/>
        </w:rPr>
        <w:t>Командные действия</w:t>
      </w:r>
      <w:r>
        <w:rPr>
          <w:rFonts w:ascii="Times New Roman" w:hAnsi="Times New Roman" w:cs="Times New Roman"/>
          <w:i/>
        </w:rPr>
        <w:t xml:space="preserve">. </w:t>
      </w:r>
      <w:r>
        <w:rPr>
          <w:rFonts w:ascii="Times New Roman" w:hAnsi="Times New Roman" w:cs="Times New Roman"/>
        </w:rPr>
        <w:t xml:space="preserve">Уметь выполнять обязанности в атаке на своём игровом месте.                                          </w:t>
      </w:r>
    </w:p>
    <w:p w:rsidR="006B466A" w:rsidRDefault="006B466A" w:rsidP="006B466A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Тактика защиты</w:t>
      </w:r>
      <w:r>
        <w:rPr>
          <w:rFonts w:ascii="Times New Roman" w:hAnsi="Times New Roman" w:cs="Times New Roman"/>
          <w:b/>
        </w:rPr>
        <w:t>.</w:t>
      </w:r>
    </w:p>
    <w:p w:rsidR="006B466A" w:rsidRDefault="006B466A" w:rsidP="006B466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Индивидуальные действия</w:t>
      </w:r>
      <w:r>
        <w:rPr>
          <w:rFonts w:ascii="Times New Roman" w:hAnsi="Times New Roman" w:cs="Times New Roman"/>
          <w:i/>
        </w:rPr>
        <w:t xml:space="preserve">. </w:t>
      </w:r>
      <w:r>
        <w:rPr>
          <w:rFonts w:ascii="Times New Roman" w:hAnsi="Times New Roman" w:cs="Times New Roman"/>
        </w:rPr>
        <w:t>Противодействие маневрированию, т. е. осуществлять «закрывание» и препятствовать сопернику в получении мяча. Совершенствование в «перехвате» мяча. В зависимости от игровой обстановки применять отбор мяча изученным способом. Уметь противодействовать передаче, ведению и удару по воротам.</w:t>
      </w:r>
    </w:p>
    <w:p w:rsidR="006B466A" w:rsidRDefault="006B466A" w:rsidP="006B466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  <w:b/>
        </w:rPr>
        <w:t>Групповые действия</w:t>
      </w:r>
      <w:r>
        <w:rPr>
          <w:rFonts w:ascii="Times New Roman" w:hAnsi="Times New Roman" w:cs="Times New Roman"/>
          <w:i/>
        </w:rPr>
        <w:t xml:space="preserve">. </w:t>
      </w:r>
      <w:r>
        <w:rPr>
          <w:rFonts w:ascii="Times New Roman" w:hAnsi="Times New Roman" w:cs="Times New Roman"/>
        </w:rPr>
        <w:t>Уметь взаимодействовать в обороне, осуществляя правильный выбор позиции и страховку партнёров  Уметь взаимодействовать в обороне при выполнении противником стандартных комбинаций. Организация и построение «стенки». Комбинация с участием вратаря.</w:t>
      </w:r>
    </w:p>
    <w:p w:rsidR="006B466A" w:rsidRDefault="006B466A" w:rsidP="006B466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 xml:space="preserve">      Тактика вратаря</w:t>
      </w:r>
      <w:r>
        <w:rPr>
          <w:rFonts w:ascii="Times New Roman" w:hAnsi="Times New Roman" w:cs="Times New Roman"/>
          <w:i/>
        </w:rPr>
        <w:t xml:space="preserve">. </w:t>
      </w:r>
      <w:r>
        <w:rPr>
          <w:rFonts w:ascii="Times New Roman" w:hAnsi="Times New Roman" w:cs="Times New Roman"/>
        </w:rPr>
        <w:t>Уметь организовать построение «стенки» при пробитии штрафного и свободного ударов вблизи своих ворот; играть на выходах из ворот при ловле катящихся и летящих на различной высоте мячей; подсказывать партнёрам по обороне, как занять правильную позицию; выполнять с защитниками комбинации при введении мяча в игру от ворот; введение мяча в игру, адресуя его свободному от опеки партнёру.</w:t>
      </w:r>
    </w:p>
    <w:p w:rsidR="006B466A" w:rsidRDefault="006B466A" w:rsidP="006B466A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Учебные и тренировочные игры, совершенствуя индивидуальные, групповые и командные тактические действия.</w:t>
      </w:r>
      <w:r>
        <w:rPr>
          <w:rFonts w:ascii="Times New Roman" w:hAnsi="Times New Roman" w:cs="Times New Roman"/>
          <w:b/>
        </w:rPr>
        <w:t xml:space="preserve">                       </w:t>
      </w:r>
    </w:p>
    <w:p w:rsidR="006B466A" w:rsidRDefault="006B466A" w:rsidP="006B466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Средства контроля</w:t>
      </w:r>
    </w:p>
    <w:p w:rsidR="006B466A" w:rsidRDefault="006B466A" w:rsidP="006B46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Педагогический контроль и оценка подготовки подготовленности учащихся группы являются важными элементами, определяющими эффективность процесса обучения и тренировки. Для получения объективной информации планируется использовать педагогическое наблюдение и тестирование. Контроль за уровнем нагрузки на занятия проводится по карте педагогического наблюдения за степенью утомления учащихся:</w:t>
      </w:r>
    </w:p>
    <w:p w:rsidR="006B466A" w:rsidRDefault="006B466A" w:rsidP="006B46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Таблица № 2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5"/>
        <w:gridCol w:w="1843"/>
        <w:gridCol w:w="2551"/>
        <w:gridCol w:w="3260"/>
      </w:tblGrid>
      <w:tr w:rsidR="006B466A" w:rsidTr="006B466A">
        <w:trPr>
          <w:trHeight w:val="39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66A" w:rsidRDefault="006B466A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Объект наблюдения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66A" w:rsidRDefault="006B466A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Степень и признаки утомления</w:t>
            </w:r>
          </w:p>
        </w:tc>
      </w:tr>
      <w:tr w:rsidR="006B466A" w:rsidTr="006B466A">
        <w:trPr>
          <w:trHeight w:val="33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66A" w:rsidRDefault="006B466A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66A" w:rsidRDefault="006B466A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Небольшая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66A" w:rsidRDefault="006B466A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Средняя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66A" w:rsidRDefault="006B466A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Большая (недопустимая)</w:t>
            </w:r>
          </w:p>
        </w:tc>
      </w:tr>
      <w:tr w:rsidR="006B466A" w:rsidTr="006B466A">
        <w:trPr>
          <w:trHeight w:val="31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66A" w:rsidRDefault="006B466A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6B466A" w:rsidRDefault="006B466A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Цвет кожи лица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66A" w:rsidRDefault="006B466A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Небольшое покраснение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66A" w:rsidRDefault="006B466A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Значительное покраснение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66A" w:rsidRDefault="006B466A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Редкое покраснение, побледнение или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синюшность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</w:tr>
      <w:tr w:rsidR="006B466A" w:rsidTr="006B466A">
        <w:trPr>
          <w:trHeight w:val="3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66A" w:rsidRDefault="006B466A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6B466A" w:rsidRDefault="006B466A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Речь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66A" w:rsidRDefault="006B466A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Отчетливая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66A" w:rsidRDefault="006B466A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Затрудненная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66A" w:rsidRDefault="006B466A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Крайне затрудненная или невозможная.</w:t>
            </w:r>
          </w:p>
        </w:tc>
      </w:tr>
      <w:tr w:rsidR="006B466A" w:rsidTr="006B466A">
        <w:trPr>
          <w:trHeight w:val="52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66A" w:rsidRDefault="006B466A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Мимика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66A" w:rsidRDefault="006B466A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Обычная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66A" w:rsidRDefault="006B466A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Выражение лица напряженное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66A" w:rsidRDefault="006B466A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Выражение страдания на лице.</w:t>
            </w:r>
          </w:p>
        </w:tc>
      </w:tr>
      <w:tr w:rsidR="006B466A" w:rsidTr="006B466A">
        <w:trPr>
          <w:trHeight w:val="52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66A" w:rsidRDefault="006B466A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Потливость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66A" w:rsidRDefault="006B466A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Небольшая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66A" w:rsidRDefault="006B466A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Выраженная верхней половины тела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66A" w:rsidRDefault="006B466A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Резкая верхней половины тела и ниже пояса, выступание соли.</w:t>
            </w:r>
          </w:p>
        </w:tc>
      </w:tr>
      <w:tr w:rsidR="006B466A" w:rsidTr="006B466A">
        <w:trPr>
          <w:trHeight w:val="5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66A" w:rsidRDefault="006B466A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Дыхание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66A" w:rsidRDefault="006B466A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Учащенное, ровное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66A" w:rsidRDefault="006B466A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Сильно учащенное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66A" w:rsidRDefault="006B466A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Сильно учащенное, поверхностное, с отдельными глубокими вдохами, сменяющимися беспорядочным дыханием.</w:t>
            </w:r>
          </w:p>
        </w:tc>
      </w:tr>
      <w:tr w:rsidR="006B466A" w:rsidTr="006B466A">
        <w:trPr>
          <w:trHeight w:val="52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66A" w:rsidRDefault="006B466A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Движения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66A" w:rsidRDefault="006B466A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Бодрая походка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66A" w:rsidRDefault="006B466A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Неуверенный шаг, покачивание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66A" w:rsidRDefault="006B466A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Резкое покачивание, дрожание, вынужденная поза с опорой, падение.</w:t>
            </w:r>
          </w:p>
        </w:tc>
      </w:tr>
      <w:tr w:rsidR="006B466A" w:rsidTr="006B466A">
        <w:trPr>
          <w:trHeight w:val="52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66A" w:rsidRDefault="006B466A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Самочувствие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66A" w:rsidRDefault="006B466A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Жалоб нет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66A" w:rsidRDefault="006B466A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Жалобы на усталость, боль в мышцах, сердцебиение, одышку, шум в ушах.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66A" w:rsidRDefault="006B466A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Жалобы на головокружение, боль в правом подреберье, головная боль, тошнота, иногда икота, рвота</w:t>
            </w:r>
          </w:p>
        </w:tc>
      </w:tr>
    </w:tbl>
    <w:p w:rsidR="006B466A" w:rsidRDefault="006B466A" w:rsidP="006B466A">
      <w:pPr>
        <w:rPr>
          <w:rFonts w:ascii="Times New Roman" w:hAnsi="Times New Roman" w:cs="Times New Roman"/>
        </w:rPr>
      </w:pPr>
    </w:p>
    <w:p w:rsidR="006B466A" w:rsidRDefault="006B466A" w:rsidP="006B46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Метод тестирования дает возможность оценить уровень подготовленности учащихся группы, прирост их физического развития и совершенствования технического мастерства.</w:t>
      </w:r>
    </w:p>
    <w:p w:rsidR="006B466A" w:rsidRDefault="006B466A" w:rsidP="006B466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Контроль осуществляется по таблице нормативов, разработанной школой на основе Примерной программы спортивной подготовки</w:t>
      </w:r>
      <w:r>
        <w:rPr>
          <w:rFonts w:ascii="Times New Roman" w:hAnsi="Times New Roman" w:cs="Times New Roman"/>
          <w:b/>
        </w:rPr>
        <w:t xml:space="preserve">              </w:t>
      </w:r>
    </w:p>
    <w:p w:rsidR="006B466A" w:rsidRDefault="006B466A" w:rsidP="006B466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b/>
        </w:rPr>
        <w:tab/>
      </w:r>
    </w:p>
    <w:p w:rsidR="006B466A" w:rsidRDefault="006B466A" w:rsidP="006B466A">
      <w:pPr>
        <w:tabs>
          <w:tab w:val="left" w:pos="258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</w:t>
      </w:r>
    </w:p>
    <w:p w:rsidR="00B837B0" w:rsidRDefault="006B466A" w:rsidP="006B466A">
      <w:pPr>
        <w:tabs>
          <w:tab w:val="left" w:pos="258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</w:t>
      </w:r>
    </w:p>
    <w:p w:rsidR="00B837B0" w:rsidRDefault="00B837B0" w:rsidP="006B466A">
      <w:pPr>
        <w:tabs>
          <w:tab w:val="left" w:pos="2580"/>
        </w:tabs>
        <w:rPr>
          <w:rFonts w:ascii="Times New Roman" w:hAnsi="Times New Roman" w:cs="Times New Roman"/>
          <w:b/>
        </w:rPr>
      </w:pPr>
    </w:p>
    <w:p w:rsidR="006B466A" w:rsidRDefault="006B466A" w:rsidP="006B466A">
      <w:pPr>
        <w:rPr>
          <w:rFonts w:ascii="Times New Roman" w:hAnsi="Times New Roman" w:cs="Times New Roman"/>
          <w:b/>
        </w:rPr>
      </w:pPr>
    </w:p>
    <w:p w:rsidR="006B466A" w:rsidRDefault="006B466A" w:rsidP="006B466A">
      <w:pPr>
        <w:pStyle w:val="Style4"/>
        <w:widowControl/>
        <w:spacing w:line="240" w:lineRule="auto"/>
        <w:ind w:firstLine="0"/>
        <w:jc w:val="left"/>
        <w:rPr>
          <w:rStyle w:val="FontStyle13"/>
        </w:rPr>
      </w:pPr>
    </w:p>
    <w:p w:rsidR="006B466A" w:rsidRDefault="006B466A" w:rsidP="006B466A">
      <w:pPr>
        <w:pStyle w:val="Style11"/>
        <w:widowControl/>
        <w:spacing w:line="240" w:lineRule="auto"/>
        <w:rPr>
          <w:rStyle w:val="FontStyle39"/>
          <w:b/>
          <w:sz w:val="24"/>
          <w:szCs w:val="24"/>
        </w:rPr>
      </w:pPr>
      <w:r>
        <w:rPr>
          <w:rStyle w:val="FontStyle39"/>
          <w:b/>
          <w:sz w:val="24"/>
          <w:szCs w:val="24"/>
        </w:rPr>
        <w:t xml:space="preserve">                СОДЕРЖАНИЕ  И  МЕТОДИКА  КОНТРОЛЬНЫХ ИСПЫТАНИЙ</w:t>
      </w:r>
    </w:p>
    <w:p w:rsidR="006B466A" w:rsidRDefault="006B466A" w:rsidP="006B466A">
      <w:pPr>
        <w:pStyle w:val="Style11"/>
        <w:widowControl/>
        <w:spacing w:line="240" w:lineRule="auto"/>
        <w:rPr>
          <w:rStyle w:val="FontStyle39"/>
          <w:sz w:val="24"/>
          <w:szCs w:val="24"/>
        </w:rPr>
      </w:pPr>
      <w:r>
        <w:rPr>
          <w:rStyle w:val="FontStyle39"/>
          <w:sz w:val="24"/>
          <w:szCs w:val="24"/>
        </w:rPr>
        <w:t xml:space="preserve">              </w:t>
      </w:r>
    </w:p>
    <w:p w:rsidR="006B466A" w:rsidRDefault="006B466A" w:rsidP="006B466A">
      <w:pPr>
        <w:pStyle w:val="Style11"/>
        <w:widowControl/>
        <w:spacing w:line="240" w:lineRule="auto"/>
        <w:rPr>
          <w:rStyle w:val="FontStyle39"/>
          <w:i/>
          <w:sz w:val="24"/>
          <w:szCs w:val="24"/>
        </w:rPr>
      </w:pPr>
      <w:r>
        <w:rPr>
          <w:rStyle w:val="FontStyle39"/>
          <w:sz w:val="24"/>
          <w:szCs w:val="24"/>
        </w:rPr>
        <w:t xml:space="preserve">    Общая подготовленность</w:t>
      </w:r>
    </w:p>
    <w:p w:rsidR="006B466A" w:rsidRDefault="006B466A" w:rsidP="006B466A">
      <w:pPr>
        <w:pStyle w:val="Style19"/>
        <w:widowControl/>
        <w:spacing w:line="240" w:lineRule="auto"/>
        <w:ind w:firstLine="0"/>
        <w:jc w:val="left"/>
        <w:rPr>
          <w:rStyle w:val="FontStyle39"/>
          <w:sz w:val="24"/>
          <w:szCs w:val="24"/>
        </w:rPr>
      </w:pPr>
      <w:r>
        <w:rPr>
          <w:rStyle w:val="FontStyle40"/>
        </w:rPr>
        <w:t xml:space="preserve">Бег </w:t>
      </w:r>
      <w:smartTag w:uri="urn:schemas-microsoft-com:office:smarttags" w:element="metricconverter">
        <w:smartTagPr>
          <w:attr w:name="ProductID" w:val="30 м"/>
        </w:smartTagPr>
        <w:r>
          <w:rPr>
            <w:rStyle w:val="FontStyle40"/>
          </w:rPr>
          <w:t>30 м</w:t>
        </w:r>
      </w:smartTag>
      <w:r>
        <w:rPr>
          <w:rStyle w:val="FontStyle40"/>
        </w:rPr>
        <w:t xml:space="preserve">. </w:t>
      </w:r>
      <w:r>
        <w:rPr>
          <w:rStyle w:val="FontStyle39"/>
          <w:sz w:val="24"/>
          <w:szCs w:val="24"/>
        </w:rPr>
        <w:t>Бег выполняется с высокого старта. Секундомер за</w:t>
      </w:r>
      <w:r>
        <w:rPr>
          <w:rStyle w:val="FontStyle39"/>
          <w:sz w:val="24"/>
          <w:szCs w:val="24"/>
        </w:rPr>
        <w:softHyphen/>
        <w:t>пускается по первому движению испытуемого.</w:t>
      </w:r>
    </w:p>
    <w:p w:rsidR="006B466A" w:rsidRDefault="006B466A" w:rsidP="006B466A">
      <w:pPr>
        <w:pStyle w:val="Style19"/>
        <w:widowControl/>
        <w:spacing w:line="240" w:lineRule="auto"/>
        <w:ind w:firstLine="0"/>
        <w:jc w:val="left"/>
        <w:rPr>
          <w:rStyle w:val="FontStyle40"/>
        </w:rPr>
      </w:pPr>
    </w:p>
    <w:p w:rsidR="006B466A" w:rsidRDefault="006B466A" w:rsidP="006B466A">
      <w:pPr>
        <w:pStyle w:val="Style19"/>
        <w:widowControl/>
        <w:spacing w:line="240" w:lineRule="auto"/>
        <w:ind w:firstLine="0"/>
        <w:jc w:val="left"/>
        <w:rPr>
          <w:rStyle w:val="FontStyle39"/>
          <w:sz w:val="24"/>
          <w:szCs w:val="24"/>
        </w:rPr>
      </w:pPr>
      <w:r>
        <w:rPr>
          <w:rStyle w:val="FontStyle40"/>
        </w:rPr>
        <w:t xml:space="preserve">Челночный бег </w:t>
      </w:r>
      <w:smartTag w:uri="urn:schemas-microsoft-com:office:smarttags" w:element="metricconverter">
        <w:smartTagPr>
          <w:attr w:name="ProductID" w:val="30 м"/>
        </w:smartTagPr>
        <w:r>
          <w:rPr>
            <w:rStyle w:val="FontStyle40"/>
          </w:rPr>
          <w:t>30 м</w:t>
        </w:r>
      </w:smartTag>
      <w:r>
        <w:rPr>
          <w:rStyle w:val="FontStyle40"/>
        </w:rPr>
        <w:t xml:space="preserve"> (5x6 м). </w:t>
      </w:r>
      <w:r>
        <w:rPr>
          <w:rStyle w:val="FontStyle39"/>
          <w:sz w:val="24"/>
          <w:szCs w:val="24"/>
        </w:rPr>
        <w:t xml:space="preserve">На расстоянии </w:t>
      </w:r>
      <w:smartTag w:uri="urn:schemas-microsoft-com:office:smarttags" w:element="metricconverter">
        <w:smartTagPr>
          <w:attr w:name="ProductID" w:val="6 м"/>
        </w:smartTagPr>
        <w:r>
          <w:rPr>
            <w:rStyle w:val="FontStyle39"/>
            <w:sz w:val="24"/>
            <w:szCs w:val="24"/>
          </w:rPr>
          <w:t>6 м</w:t>
        </w:r>
      </w:smartTag>
      <w:r>
        <w:rPr>
          <w:rStyle w:val="FontStyle39"/>
          <w:sz w:val="24"/>
          <w:szCs w:val="24"/>
        </w:rPr>
        <w:t xml:space="preserve"> друг от друга обозначаются линия старта и контрольная линия. По сигналу испытуемый начинает бег, преодолевая обозначенную дистанцию 5 раз. При изменении направления движения обе ноги испытуемого должны пересекать каждый раз одну из упомянутых линий.</w:t>
      </w:r>
    </w:p>
    <w:p w:rsidR="006B466A" w:rsidRDefault="006B466A" w:rsidP="006B466A">
      <w:pPr>
        <w:pStyle w:val="Style19"/>
        <w:widowControl/>
        <w:spacing w:line="240" w:lineRule="auto"/>
        <w:ind w:firstLine="0"/>
        <w:jc w:val="left"/>
        <w:rPr>
          <w:rStyle w:val="FontStyle40"/>
        </w:rPr>
      </w:pPr>
    </w:p>
    <w:p w:rsidR="006B466A" w:rsidRDefault="006B466A" w:rsidP="006B466A">
      <w:pPr>
        <w:pStyle w:val="Style19"/>
        <w:widowControl/>
        <w:spacing w:line="240" w:lineRule="auto"/>
        <w:ind w:firstLine="0"/>
        <w:jc w:val="left"/>
        <w:rPr>
          <w:rStyle w:val="FontStyle39"/>
          <w:sz w:val="24"/>
          <w:szCs w:val="24"/>
        </w:rPr>
      </w:pPr>
      <w:r>
        <w:rPr>
          <w:rStyle w:val="FontStyle40"/>
        </w:rPr>
        <w:t xml:space="preserve">Челночный бег </w:t>
      </w:r>
      <w:smartTag w:uri="urn:schemas-microsoft-com:office:smarttags" w:element="metricconverter">
        <w:smartTagPr>
          <w:attr w:name="ProductID" w:val="30 м"/>
        </w:smartTagPr>
        <w:r>
          <w:rPr>
            <w:rStyle w:val="FontStyle40"/>
          </w:rPr>
          <w:t>30 м</w:t>
        </w:r>
      </w:smartTag>
      <w:r>
        <w:rPr>
          <w:rStyle w:val="FontStyle40"/>
        </w:rPr>
        <w:t xml:space="preserve"> (3x10 м). </w:t>
      </w:r>
      <w:r>
        <w:rPr>
          <w:rStyle w:val="FontStyle39"/>
          <w:sz w:val="24"/>
          <w:szCs w:val="24"/>
        </w:rPr>
        <w:t>Упражнение с такими же требо</w:t>
      </w:r>
      <w:r>
        <w:rPr>
          <w:rStyle w:val="FontStyle39"/>
          <w:sz w:val="24"/>
          <w:szCs w:val="24"/>
        </w:rPr>
        <w:softHyphen/>
        <w:t>ваниями, как и предыдущее.</w:t>
      </w:r>
    </w:p>
    <w:p w:rsidR="006B466A" w:rsidRDefault="006B466A" w:rsidP="006B466A">
      <w:pPr>
        <w:pStyle w:val="Style19"/>
        <w:widowControl/>
        <w:spacing w:line="240" w:lineRule="auto"/>
        <w:ind w:firstLine="0"/>
        <w:jc w:val="left"/>
        <w:rPr>
          <w:rStyle w:val="FontStyle40"/>
        </w:rPr>
      </w:pPr>
    </w:p>
    <w:p w:rsidR="006B466A" w:rsidRDefault="006B466A" w:rsidP="006B466A">
      <w:pPr>
        <w:pStyle w:val="Style19"/>
        <w:widowControl/>
        <w:spacing w:line="240" w:lineRule="auto"/>
        <w:ind w:firstLine="0"/>
        <w:jc w:val="left"/>
        <w:rPr>
          <w:rStyle w:val="FontStyle39"/>
          <w:sz w:val="24"/>
          <w:szCs w:val="24"/>
        </w:rPr>
      </w:pPr>
      <w:r>
        <w:rPr>
          <w:rStyle w:val="FontStyle40"/>
        </w:rPr>
        <w:t xml:space="preserve">Челночный бег </w:t>
      </w:r>
      <w:smartTag w:uri="urn:schemas-microsoft-com:office:smarttags" w:element="metricconverter">
        <w:smartTagPr>
          <w:attr w:name="ProductID" w:val="104 м"/>
        </w:smartTagPr>
        <w:r>
          <w:rPr>
            <w:rStyle w:val="FontStyle40"/>
          </w:rPr>
          <w:t>104 м</w:t>
        </w:r>
      </w:smartTag>
      <w:r>
        <w:rPr>
          <w:rStyle w:val="FontStyle40"/>
        </w:rPr>
        <w:t xml:space="preserve"> </w:t>
      </w:r>
      <w:r>
        <w:rPr>
          <w:rStyle w:val="FontStyle39"/>
          <w:sz w:val="24"/>
          <w:szCs w:val="24"/>
        </w:rPr>
        <w:t>(рис. 1). Линией старта служит линия ворот. От ее середины испытуемый по сигналу выполняет рывок до 6-метровой отметки, касаясь ее ногой. Повернувшись на 180°, он возвращается назад. Далее он совершает рывок до 10-метро</w:t>
      </w:r>
      <w:r>
        <w:rPr>
          <w:rStyle w:val="FontStyle39"/>
          <w:sz w:val="24"/>
          <w:szCs w:val="24"/>
        </w:rPr>
        <w:softHyphen/>
        <w:t>вой отметки. Повернувшись кругом, испытуемый устремляется к линии старта. Далее он бежит до средней линии поля (</w:t>
      </w:r>
      <w:smartTag w:uri="urn:schemas-microsoft-com:office:smarttags" w:element="metricconverter">
        <w:smartTagPr>
          <w:attr w:name="ProductID" w:val="20 м"/>
        </w:smartTagPr>
        <w:r>
          <w:rPr>
            <w:rStyle w:val="FontStyle39"/>
            <w:sz w:val="24"/>
            <w:szCs w:val="24"/>
          </w:rPr>
          <w:t>20 м</w:t>
        </w:r>
      </w:smartTag>
      <w:r>
        <w:rPr>
          <w:rStyle w:val="FontStyle39"/>
          <w:sz w:val="24"/>
          <w:szCs w:val="24"/>
        </w:rPr>
        <w:t>) и возвращается к линии ворот. Затем он вновь совершает рывок к 10-метровой отметке, возвращается к месту старта. Завершается</w:t>
      </w:r>
    </w:p>
    <w:p w:rsidR="006B466A" w:rsidRDefault="006B466A" w:rsidP="006B466A">
      <w:pPr>
        <w:pStyle w:val="Style19"/>
        <w:widowControl/>
        <w:spacing w:line="240" w:lineRule="auto"/>
        <w:ind w:firstLine="0"/>
        <w:jc w:val="left"/>
        <w:rPr>
          <w:rStyle w:val="FontStyle40"/>
        </w:rPr>
      </w:pPr>
    </w:p>
    <w:p w:rsidR="006B466A" w:rsidRDefault="006B466A" w:rsidP="006B466A">
      <w:pPr>
        <w:pStyle w:val="Style19"/>
        <w:widowControl/>
        <w:spacing w:line="240" w:lineRule="auto"/>
        <w:ind w:firstLine="0"/>
        <w:jc w:val="left"/>
        <w:rPr>
          <w:rStyle w:val="FontStyle39"/>
          <w:sz w:val="24"/>
          <w:szCs w:val="24"/>
        </w:rPr>
      </w:pPr>
      <w:r>
        <w:rPr>
          <w:rStyle w:val="FontStyle40"/>
        </w:rPr>
        <w:t xml:space="preserve">Прыжок в длину с места. </w:t>
      </w:r>
      <w:r>
        <w:rPr>
          <w:rStyle w:val="FontStyle39"/>
          <w:sz w:val="24"/>
          <w:szCs w:val="24"/>
        </w:rPr>
        <w:t>Испытуемый принимает исходное положение на контрольной линии (ноги на ширине плеч). Не переступая ее, он делает несколько махов руками и, с силой оттолк</w:t>
      </w:r>
      <w:r>
        <w:rPr>
          <w:rStyle w:val="FontStyle39"/>
          <w:sz w:val="24"/>
          <w:szCs w:val="24"/>
        </w:rPr>
        <w:softHyphen/>
        <w:t>нувшись, махом рук снизу вверх производит прыжок. Из трех попыток засчитывается лучший результат.</w:t>
      </w:r>
    </w:p>
    <w:p w:rsidR="006B466A" w:rsidRDefault="006B466A" w:rsidP="006B466A">
      <w:pPr>
        <w:pStyle w:val="Style19"/>
        <w:widowControl/>
        <w:spacing w:line="240" w:lineRule="auto"/>
        <w:ind w:firstLine="0"/>
        <w:jc w:val="left"/>
        <w:rPr>
          <w:rStyle w:val="FontStyle39"/>
          <w:sz w:val="24"/>
          <w:szCs w:val="24"/>
        </w:rPr>
      </w:pPr>
    </w:p>
    <w:p w:rsidR="006B466A" w:rsidRDefault="006B466A" w:rsidP="006B466A">
      <w:pPr>
        <w:pStyle w:val="Style19"/>
        <w:widowControl/>
        <w:spacing w:line="240" w:lineRule="auto"/>
        <w:ind w:firstLine="0"/>
        <w:jc w:val="left"/>
        <w:rPr>
          <w:rStyle w:val="FontStyle39"/>
          <w:sz w:val="24"/>
          <w:szCs w:val="24"/>
        </w:rPr>
      </w:pPr>
    </w:p>
    <w:p w:rsidR="006B466A" w:rsidRDefault="006B466A" w:rsidP="006B466A">
      <w:pPr>
        <w:pStyle w:val="Style5"/>
        <w:widowControl/>
        <w:spacing w:line="240" w:lineRule="auto"/>
        <w:ind w:firstLine="0"/>
        <w:jc w:val="left"/>
        <w:rPr>
          <w:rStyle w:val="FontStyle14"/>
        </w:rPr>
      </w:pPr>
      <w:r>
        <w:rPr>
          <w:rStyle w:val="FontStyle14"/>
        </w:rPr>
        <w:t>Специальная подготовленность</w:t>
      </w:r>
    </w:p>
    <w:p w:rsidR="006B466A" w:rsidRDefault="006B466A" w:rsidP="006B466A">
      <w:pPr>
        <w:pStyle w:val="Style4"/>
        <w:widowControl/>
        <w:spacing w:line="240" w:lineRule="auto"/>
        <w:ind w:firstLine="0"/>
        <w:jc w:val="left"/>
        <w:rPr>
          <w:rStyle w:val="FontStyle17"/>
          <w:b w:val="0"/>
          <w:sz w:val="24"/>
          <w:szCs w:val="24"/>
        </w:rPr>
      </w:pPr>
      <w:r>
        <w:rPr>
          <w:rStyle w:val="FontStyle14"/>
          <w:b/>
        </w:rPr>
        <w:t>Жонглирование мячом ногами</w:t>
      </w:r>
      <w:r>
        <w:rPr>
          <w:rStyle w:val="FontStyle14"/>
        </w:rPr>
        <w:t xml:space="preserve">. </w:t>
      </w:r>
      <w:r>
        <w:rPr>
          <w:rStyle w:val="FontStyle17"/>
          <w:b w:val="0"/>
          <w:sz w:val="24"/>
          <w:szCs w:val="24"/>
        </w:rPr>
        <w:t>Упражнение выполняется по</w:t>
      </w:r>
      <w:r>
        <w:rPr>
          <w:rStyle w:val="FontStyle17"/>
          <w:b w:val="0"/>
          <w:sz w:val="24"/>
          <w:szCs w:val="24"/>
        </w:rPr>
        <w:softHyphen/>
        <w:t>очередно правой и левой ногой. Удары, выполненные одной ногой дважды, засчитываются за один удар. Из трех попыток учитывается лучший результат.</w:t>
      </w:r>
    </w:p>
    <w:p w:rsidR="006B466A" w:rsidRDefault="006B466A" w:rsidP="006B466A">
      <w:pPr>
        <w:pStyle w:val="Style4"/>
        <w:widowControl/>
        <w:spacing w:line="240" w:lineRule="auto"/>
        <w:ind w:firstLine="0"/>
        <w:jc w:val="left"/>
        <w:rPr>
          <w:rStyle w:val="FontStyle14"/>
          <w:b/>
        </w:rPr>
      </w:pPr>
    </w:p>
    <w:p w:rsidR="006B466A" w:rsidRDefault="006B466A" w:rsidP="006B466A">
      <w:pPr>
        <w:pStyle w:val="Style4"/>
        <w:widowControl/>
        <w:spacing w:line="240" w:lineRule="auto"/>
        <w:ind w:firstLine="0"/>
        <w:jc w:val="left"/>
        <w:rPr>
          <w:rStyle w:val="FontStyle17"/>
          <w:sz w:val="24"/>
          <w:szCs w:val="24"/>
        </w:rPr>
      </w:pPr>
      <w:r>
        <w:rPr>
          <w:rStyle w:val="FontStyle14"/>
          <w:b/>
        </w:rPr>
        <w:t xml:space="preserve">Бег </w:t>
      </w:r>
      <w:smartTag w:uri="urn:schemas-microsoft-com:office:smarttags" w:element="metricconverter">
        <w:smartTagPr>
          <w:attr w:name="ProductID" w:val="30 м"/>
        </w:smartTagPr>
        <w:r>
          <w:rPr>
            <w:rStyle w:val="FontStyle14"/>
            <w:b/>
          </w:rPr>
          <w:t>30</w:t>
        </w:r>
        <w:r>
          <w:rPr>
            <w:rStyle w:val="FontStyle17"/>
            <w:b w:val="0"/>
            <w:i/>
            <w:sz w:val="24"/>
            <w:szCs w:val="24"/>
          </w:rPr>
          <w:t xml:space="preserve"> </w:t>
        </w:r>
        <w:r>
          <w:rPr>
            <w:rStyle w:val="FontStyle14"/>
            <w:b/>
          </w:rPr>
          <w:t>м</w:t>
        </w:r>
      </w:smartTag>
      <w:r>
        <w:rPr>
          <w:rStyle w:val="FontStyle14"/>
          <w:b/>
        </w:rPr>
        <w:t xml:space="preserve"> с ведением мяча</w:t>
      </w:r>
      <w:r>
        <w:rPr>
          <w:rStyle w:val="FontStyle14"/>
        </w:rPr>
        <w:t xml:space="preserve">. </w:t>
      </w:r>
      <w:r>
        <w:rPr>
          <w:rStyle w:val="FontStyle17"/>
          <w:b w:val="0"/>
          <w:sz w:val="24"/>
          <w:szCs w:val="24"/>
        </w:rPr>
        <w:t>Испытуемый с мячом занимает пози</w:t>
      </w:r>
      <w:r>
        <w:rPr>
          <w:rStyle w:val="FontStyle17"/>
          <w:b w:val="0"/>
          <w:sz w:val="24"/>
          <w:szCs w:val="24"/>
        </w:rPr>
        <w:softHyphen/>
        <w:t>цию за линией старта. По сигналу игрок ведет мяч к линии финиша, выполняя на данной дистанции не менее трех касаний мяча ногами. Ведение осуществляется любым способом. Упражнение считается законченным, когда испытуемый пересечет линию финиша. Учи</w:t>
      </w:r>
      <w:r>
        <w:rPr>
          <w:rStyle w:val="FontStyle17"/>
          <w:b w:val="0"/>
          <w:sz w:val="24"/>
          <w:szCs w:val="24"/>
        </w:rPr>
        <w:softHyphen/>
        <w:t>тывается время выполнения упражнения. Даются две попытки. Засчитывается лучший результат.</w:t>
      </w:r>
    </w:p>
    <w:p w:rsidR="006B466A" w:rsidRDefault="006B466A" w:rsidP="006B466A">
      <w:pPr>
        <w:pStyle w:val="Style4"/>
        <w:widowControl/>
        <w:spacing w:line="240" w:lineRule="auto"/>
        <w:ind w:firstLine="0"/>
        <w:jc w:val="left"/>
        <w:rPr>
          <w:rStyle w:val="FontStyle17"/>
          <w:sz w:val="24"/>
          <w:szCs w:val="24"/>
        </w:rPr>
      </w:pPr>
    </w:p>
    <w:p w:rsidR="006B466A" w:rsidRDefault="006B466A" w:rsidP="006B466A">
      <w:pPr>
        <w:pStyle w:val="Style4"/>
        <w:widowControl/>
        <w:spacing w:line="240" w:lineRule="auto"/>
        <w:ind w:firstLine="0"/>
        <w:jc w:val="left"/>
        <w:rPr>
          <w:rStyle w:val="FontStyle17"/>
          <w:b w:val="0"/>
          <w:sz w:val="24"/>
          <w:szCs w:val="24"/>
        </w:rPr>
      </w:pPr>
      <w:r>
        <w:rPr>
          <w:rStyle w:val="FontStyle17"/>
          <w:sz w:val="24"/>
          <w:szCs w:val="24"/>
        </w:rPr>
        <w:t>Ведение мяча по «восьмерке»</w:t>
      </w:r>
      <w:r>
        <w:rPr>
          <w:rStyle w:val="FontStyle17"/>
          <w:b w:val="0"/>
          <w:sz w:val="24"/>
          <w:szCs w:val="24"/>
        </w:rPr>
        <w:t xml:space="preserve"> (рис. 1). На поле стойками обоз</w:t>
      </w:r>
      <w:r>
        <w:rPr>
          <w:rStyle w:val="FontStyle17"/>
          <w:b w:val="0"/>
          <w:sz w:val="24"/>
          <w:szCs w:val="24"/>
        </w:rPr>
        <w:softHyphen/>
        <w:t xml:space="preserve">начается квадрат со сторонами </w:t>
      </w:r>
      <w:smartTag w:uri="urn:schemas-microsoft-com:office:smarttags" w:element="metricconverter">
        <w:smartTagPr>
          <w:attr w:name="ProductID" w:val="10 м"/>
        </w:smartTagPr>
        <w:r>
          <w:rPr>
            <w:rStyle w:val="FontStyle17"/>
            <w:b w:val="0"/>
            <w:sz w:val="24"/>
            <w:szCs w:val="24"/>
          </w:rPr>
          <w:t>10 м</w:t>
        </w:r>
      </w:smartTag>
      <w:r>
        <w:rPr>
          <w:rStyle w:val="FontStyle17"/>
          <w:b w:val="0"/>
          <w:sz w:val="24"/>
          <w:szCs w:val="24"/>
        </w:rPr>
        <w:t xml:space="preserve">. Одна стойка устанавливается в середине квадрата. По сигналу испытуемый ведет мяч от стойки </w:t>
      </w:r>
      <w:r>
        <w:rPr>
          <w:rStyle w:val="FontStyle14"/>
        </w:rPr>
        <w:t xml:space="preserve">А </w:t>
      </w:r>
      <w:r>
        <w:rPr>
          <w:rStyle w:val="FontStyle17"/>
          <w:b w:val="0"/>
          <w:sz w:val="24"/>
          <w:szCs w:val="24"/>
        </w:rPr>
        <w:t xml:space="preserve">к стойке </w:t>
      </w:r>
      <w:r>
        <w:rPr>
          <w:rStyle w:val="FontStyle14"/>
        </w:rPr>
        <w:t xml:space="preserve">Ц, </w:t>
      </w:r>
      <w:r>
        <w:rPr>
          <w:rStyle w:val="FontStyle17"/>
          <w:b w:val="0"/>
          <w:sz w:val="24"/>
          <w:szCs w:val="24"/>
        </w:rPr>
        <w:t xml:space="preserve">обходит ее и движется к стойке </w:t>
      </w:r>
      <w:r>
        <w:rPr>
          <w:rStyle w:val="FontStyle14"/>
        </w:rPr>
        <w:t xml:space="preserve">Б. </w:t>
      </w:r>
      <w:r>
        <w:rPr>
          <w:rStyle w:val="FontStyle17"/>
          <w:b w:val="0"/>
          <w:sz w:val="24"/>
          <w:szCs w:val="24"/>
        </w:rPr>
        <w:t xml:space="preserve">Обведя ее, он направляется к стойке В, огибает ее с внешней стороны и вновь ведет мяч к стойке </w:t>
      </w:r>
      <w:r>
        <w:rPr>
          <w:rStyle w:val="FontStyle14"/>
        </w:rPr>
        <w:t xml:space="preserve">Ц. </w:t>
      </w:r>
      <w:r>
        <w:rPr>
          <w:rStyle w:val="FontStyle17"/>
          <w:b w:val="0"/>
          <w:sz w:val="24"/>
          <w:szCs w:val="24"/>
        </w:rPr>
        <w:t xml:space="preserve">Обводя эту стойку уже с другой стороны, он движется к стойке </w:t>
      </w:r>
      <w:r>
        <w:rPr>
          <w:rStyle w:val="FontStyle17"/>
          <w:b w:val="0"/>
          <w:spacing w:val="-20"/>
          <w:sz w:val="24"/>
          <w:szCs w:val="24"/>
        </w:rPr>
        <w:t>Г.</w:t>
      </w:r>
      <w:r>
        <w:rPr>
          <w:rStyle w:val="FontStyle17"/>
          <w:b w:val="0"/>
          <w:sz w:val="24"/>
          <w:szCs w:val="24"/>
        </w:rPr>
        <w:t xml:space="preserve"> Обогнув ее, испытуемый финиширует у стой</w:t>
      </w:r>
      <w:r>
        <w:rPr>
          <w:rStyle w:val="FontStyle17"/>
          <w:b w:val="0"/>
          <w:sz w:val="24"/>
          <w:szCs w:val="24"/>
        </w:rPr>
        <w:softHyphen/>
        <w:t xml:space="preserve">ки </w:t>
      </w:r>
      <w:r>
        <w:rPr>
          <w:rStyle w:val="FontStyle14"/>
        </w:rPr>
        <w:t xml:space="preserve">А. </w:t>
      </w:r>
      <w:r>
        <w:rPr>
          <w:rStyle w:val="FontStyle17"/>
          <w:b w:val="0"/>
          <w:sz w:val="24"/>
          <w:szCs w:val="24"/>
        </w:rPr>
        <w:t>Ведение мяча осуществляется только внутренней и внешней частью подъема. Учитывается время выполнения задания. Из двух попыток засчитывается лучшая.</w:t>
      </w:r>
    </w:p>
    <w:p w:rsidR="006B466A" w:rsidRDefault="006B466A" w:rsidP="006B466A">
      <w:pPr>
        <w:rPr>
          <w:b/>
        </w:rPr>
      </w:pPr>
      <w:r>
        <w:rPr>
          <w:rFonts w:ascii="Times New Roman" w:hAnsi="Times New Roman" w:cs="Times New Roman"/>
        </w:rPr>
        <w:t xml:space="preserve">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             </w:t>
      </w:r>
    </w:p>
    <w:p w:rsidR="006B466A" w:rsidRDefault="006B466A" w:rsidP="006B466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</w:t>
      </w:r>
    </w:p>
    <w:p w:rsidR="006B466A" w:rsidRDefault="006B466A" w:rsidP="006B466A">
      <w:pPr>
        <w:rPr>
          <w:rFonts w:ascii="Times New Roman" w:hAnsi="Times New Roman" w:cs="Times New Roman"/>
        </w:rPr>
      </w:pPr>
    </w:p>
    <w:p w:rsidR="006B466A" w:rsidRDefault="006B466A" w:rsidP="006B46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6B466A" w:rsidRDefault="006B466A" w:rsidP="006B466A">
      <w:pPr>
        <w:rPr>
          <w:rFonts w:ascii="Times New Roman" w:hAnsi="Times New Roman" w:cs="Times New Roman"/>
        </w:rPr>
      </w:pPr>
    </w:p>
    <w:p w:rsidR="006B466A" w:rsidRDefault="006B466A" w:rsidP="006B466A">
      <w:pPr>
        <w:rPr>
          <w:rFonts w:ascii="Times New Roman" w:hAnsi="Times New Roman" w:cs="Times New Roman"/>
        </w:rPr>
      </w:pPr>
    </w:p>
    <w:p w:rsidR="006B466A" w:rsidRDefault="006B466A" w:rsidP="006B466A">
      <w:pPr>
        <w:rPr>
          <w:rFonts w:ascii="Times New Roman" w:hAnsi="Times New Roman" w:cs="Times New Roman"/>
        </w:rPr>
      </w:pPr>
      <w:r>
        <w:rPr>
          <w:noProof/>
        </w:rPr>
        <w:lastRenderedPageBreak/>
        <w:drawing>
          <wp:anchor distT="0" distB="0" distL="0" distR="0" simplePos="0" relativeHeight="251657216" behindDoc="1" locked="0" layoutInCell="1" allowOverlap="1">
            <wp:simplePos x="0" y="0"/>
            <wp:positionH relativeFrom="column">
              <wp:posOffset>946785</wp:posOffset>
            </wp:positionH>
            <wp:positionV relativeFrom="paragraph">
              <wp:posOffset>-292100</wp:posOffset>
            </wp:positionV>
            <wp:extent cx="3524250" cy="2632710"/>
            <wp:effectExtent l="19050" t="0" r="0" b="0"/>
            <wp:wrapThrough wrapText="bothSides">
              <wp:wrapPolygon edited="0">
                <wp:start x="-117" y="0"/>
                <wp:lineTo x="-117" y="21412"/>
                <wp:lineTo x="21600" y="21412"/>
                <wp:lineTo x="21600" y="0"/>
                <wp:lineTo x="-117" y="0"/>
              </wp:wrapPolygon>
            </wp:wrapThrough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2632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B466A" w:rsidRDefault="006B466A" w:rsidP="006B466A">
      <w:pPr>
        <w:rPr>
          <w:rFonts w:ascii="Times New Roman" w:hAnsi="Times New Roman" w:cs="Times New Roman"/>
        </w:rPr>
      </w:pPr>
    </w:p>
    <w:p w:rsidR="006B466A" w:rsidRDefault="006B466A" w:rsidP="006B466A">
      <w:pPr>
        <w:rPr>
          <w:rFonts w:ascii="Times New Roman" w:hAnsi="Times New Roman" w:cs="Times New Roman"/>
        </w:rPr>
      </w:pPr>
    </w:p>
    <w:p w:rsidR="006B466A" w:rsidRDefault="006B466A" w:rsidP="006B466A">
      <w:pPr>
        <w:rPr>
          <w:rFonts w:ascii="Times New Roman" w:hAnsi="Times New Roman" w:cs="Times New Roman"/>
        </w:rPr>
      </w:pPr>
    </w:p>
    <w:p w:rsidR="006B466A" w:rsidRDefault="006B466A" w:rsidP="006B466A">
      <w:pPr>
        <w:rPr>
          <w:rFonts w:ascii="Times New Roman" w:hAnsi="Times New Roman" w:cs="Times New Roman"/>
        </w:rPr>
      </w:pPr>
    </w:p>
    <w:p w:rsidR="006B466A" w:rsidRDefault="006B466A" w:rsidP="006B466A">
      <w:pPr>
        <w:rPr>
          <w:rFonts w:ascii="Times New Roman" w:hAnsi="Times New Roman" w:cs="Times New Roman"/>
        </w:rPr>
      </w:pPr>
    </w:p>
    <w:p w:rsidR="006B466A" w:rsidRDefault="006B466A" w:rsidP="006B46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</w:p>
    <w:p w:rsidR="006B466A" w:rsidRDefault="006B466A" w:rsidP="006B466A">
      <w:pPr>
        <w:rPr>
          <w:rFonts w:ascii="Times New Roman" w:hAnsi="Times New Roman" w:cs="Times New Roman"/>
        </w:rPr>
      </w:pPr>
    </w:p>
    <w:p w:rsidR="006B466A" w:rsidRDefault="006B466A" w:rsidP="006B466A">
      <w:pPr>
        <w:rPr>
          <w:rFonts w:ascii="Times New Roman" w:hAnsi="Times New Roman" w:cs="Times New Roman"/>
        </w:rPr>
      </w:pPr>
    </w:p>
    <w:p w:rsidR="006B466A" w:rsidRDefault="006B466A" w:rsidP="006B466A">
      <w:pPr>
        <w:rPr>
          <w:rFonts w:ascii="Times New Roman" w:hAnsi="Times New Roman" w:cs="Times New Roman"/>
        </w:rPr>
      </w:pPr>
    </w:p>
    <w:p w:rsidR="006B466A" w:rsidRDefault="006B466A" w:rsidP="006B466A">
      <w:pPr>
        <w:rPr>
          <w:rFonts w:ascii="Times New Roman" w:hAnsi="Times New Roman" w:cs="Times New Roman"/>
        </w:rPr>
      </w:pPr>
    </w:p>
    <w:p w:rsidR="006B466A" w:rsidRDefault="006B466A" w:rsidP="006B466A">
      <w:pPr>
        <w:rPr>
          <w:rFonts w:ascii="Times New Roman" w:hAnsi="Times New Roman" w:cs="Times New Roman"/>
        </w:rPr>
      </w:pPr>
    </w:p>
    <w:p w:rsidR="006B466A" w:rsidRDefault="006B466A" w:rsidP="006B466A">
      <w:pPr>
        <w:rPr>
          <w:rFonts w:ascii="Times New Roman" w:hAnsi="Times New Roman" w:cs="Times New Roman"/>
        </w:rPr>
      </w:pPr>
    </w:p>
    <w:p w:rsidR="006B466A" w:rsidRDefault="006B466A" w:rsidP="006B466A">
      <w:pPr>
        <w:rPr>
          <w:rFonts w:ascii="Times New Roman" w:hAnsi="Times New Roman" w:cs="Times New Roman"/>
        </w:rPr>
      </w:pPr>
    </w:p>
    <w:p w:rsidR="006B466A" w:rsidRDefault="006B466A" w:rsidP="006B466A">
      <w:pPr>
        <w:rPr>
          <w:rFonts w:ascii="Times New Roman" w:hAnsi="Times New Roman" w:cs="Times New Roman"/>
        </w:rPr>
      </w:pPr>
    </w:p>
    <w:p w:rsidR="006B466A" w:rsidRDefault="006B466A" w:rsidP="006B466A">
      <w:pPr>
        <w:rPr>
          <w:rStyle w:val="FontStyle14"/>
          <w:i w:val="0"/>
          <w:iCs w:val="0"/>
        </w:rPr>
      </w:pPr>
      <w:r>
        <w:rPr>
          <w:rFonts w:ascii="Times New Roman" w:hAnsi="Times New Roman" w:cs="Times New Roman"/>
        </w:rPr>
        <w:t xml:space="preserve">  Рис. 1  Ведение мяча по «восьмерке»</w:t>
      </w:r>
    </w:p>
    <w:p w:rsidR="006B466A" w:rsidRDefault="006B466A" w:rsidP="006B466A">
      <w:pPr>
        <w:pStyle w:val="Style4"/>
        <w:widowControl/>
        <w:spacing w:line="240" w:lineRule="auto"/>
        <w:ind w:firstLine="0"/>
        <w:jc w:val="left"/>
        <w:rPr>
          <w:rStyle w:val="FontStyle14"/>
          <w:b/>
          <w:i w:val="0"/>
        </w:rPr>
      </w:pPr>
    </w:p>
    <w:p w:rsidR="006B466A" w:rsidRDefault="006B466A" w:rsidP="006B466A">
      <w:pPr>
        <w:pStyle w:val="Style4"/>
        <w:widowControl/>
        <w:spacing w:line="240" w:lineRule="auto"/>
        <w:ind w:firstLine="0"/>
        <w:jc w:val="left"/>
        <w:rPr>
          <w:rStyle w:val="FontStyle14"/>
          <w:b/>
        </w:rPr>
      </w:pPr>
    </w:p>
    <w:p w:rsidR="006B466A" w:rsidRDefault="006B466A" w:rsidP="006B466A">
      <w:pPr>
        <w:pStyle w:val="Style4"/>
        <w:widowControl/>
        <w:spacing w:line="240" w:lineRule="auto"/>
        <w:ind w:firstLine="0"/>
        <w:jc w:val="left"/>
        <w:rPr>
          <w:rStyle w:val="FontStyle17"/>
          <w:sz w:val="24"/>
          <w:szCs w:val="24"/>
        </w:rPr>
      </w:pPr>
      <w:r>
        <w:rPr>
          <w:rStyle w:val="FontStyle14"/>
          <w:b/>
        </w:rPr>
        <w:t>Ведение мяча по границе штрафной площади</w:t>
      </w:r>
      <w:r>
        <w:rPr>
          <w:rStyle w:val="FontStyle14"/>
        </w:rPr>
        <w:t xml:space="preserve"> </w:t>
      </w:r>
      <w:r>
        <w:rPr>
          <w:rStyle w:val="FontStyle17"/>
          <w:b w:val="0"/>
          <w:sz w:val="24"/>
          <w:szCs w:val="24"/>
        </w:rPr>
        <w:t>(рис. 2). Испыту</w:t>
      </w:r>
      <w:r>
        <w:rPr>
          <w:rStyle w:val="FontStyle17"/>
          <w:b w:val="0"/>
          <w:sz w:val="24"/>
          <w:szCs w:val="24"/>
        </w:rPr>
        <w:softHyphen/>
        <w:t>емый с мячом встает перед пересечением штрафной и вратарской линий. По сигналу он начинает ведение мяча подошвой правой ноги по границе штрафной площади до пересечения ее с линией ворот. Как только мяч пересечет эту точку, испытуемый разворачивается и начинает ведение мяча подошвой левой ноги в обратном направ</w:t>
      </w:r>
      <w:r>
        <w:rPr>
          <w:rStyle w:val="FontStyle17"/>
          <w:b w:val="0"/>
          <w:sz w:val="24"/>
          <w:szCs w:val="24"/>
        </w:rPr>
        <w:softHyphen/>
        <w:t>лении по границе штрафной площади. Как только он пересекает с мячом линию ворот, фиксируется время прохождения дистанции.</w:t>
      </w:r>
    </w:p>
    <w:p w:rsidR="006B466A" w:rsidRDefault="0074502F" w:rsidP="006B466A">
      <w:pPr>
        <w:pStyle w:val="Style11"/>
        <w:widowControl/>
        <w:spacing w:line="240" w:lineRule="auto"/>
        <w:rPr>
          <w:rStyle w:val="FontStyle39"/>
          <w:b/>
          <w:sz w:val="24"/>
          <w:szCs w:val="24"/>
        </w:rPr>
      </w:pPr>
      <w:r w:rsidRPr="0074502F">
        <w:pict>
          <v:group id="_x0000_s1026" style="position:absolute;margin-left:18.3pt;margin-top:23.3pt;width:306.75pt;height:264.6pt;z-index:251658240;mso-wrap-distance-left:1.8pt;mso-wrap-distance-top:6.9pt;mso-wrap-distance-right:1.8pt" coordorigin="10302,9282" coordsize="3858,202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0944;top:9282;width:2850;height:1476;mso-wrap-edited:f" wrapcoords="0 0 0 21600 21600 21600 21600 0 0 0" o:allowincell="f">
              <v:imagedata r:id="rId8" o:title="" bilevel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10302;top:10788;width:3858;height:522;mso-wrap-edited:f" o:allowincell="f" filled="f" strokecolor="white" strokeweight="0">
              <v:textbox style="mso-next-textbox:#_x0000_s1028" inset="0,0,0,0">
                <w:txbxContent>
                  <w:p w:rsidR="006B466A" w:rsidRDefault="006B466A" w:rsidP="006B466A">
                    <w:pPr>
                      <w:pStyle w:val="Style11"/>
                      <w:widowControl/>
                      <w:tabs>
                        <w:tab w:val="left" w:leader="hyphen" w:pos="1800"/>
                      </w:tabs>
                      <w:jc w:val="center"/>
                      <w:rPr>
                        <w:rStyle w:val="FontStyle18"/>
                      </w:rPr>
                    </w:pPr>
                  </w:p>
                  <w:p w:rsidR="006B466A" w:rsidRDefault="006B466A" w:rsidP="006B466A">
                    <w:pPr>
                      <w:pStyle w:val="Style11"/>
                      <w:widowControl/>
                      <w:tabs>
                        <w:tab w:val="left" w:leader="hyphen" w:pos="1800"/>
                      </w:tabs>
                      <w:jc w:val="center"/>
                      <w:rPr>
                        <w:rStyle w:val="FontStyle18"/>
                      </w:rPr>
                    </w:pPr>
                    <w:r>
                      <w:rPr>
                        <w:rStyle w:val="FontStyle18"/>
                      </w:rPr>
                      <w:t>Обратно                                   Туда</w:t>
                    </w:r>
                  </w:p>
                  <w:p w:rsidR="006B466A" w:rsidRDefault="006B466A" w:rsidP="006B466A">
                    <w:pPr>
                      <w:pStyle w:val="Style11"/>
                      <w:widowControl/>
                      <w:tabs>
                        <w:tab w:val="left" w:leader="hyphen" w:pos="1800"/>
                      </w:tabs>
                      <w:jc w:val="center"/>
                      <w:rPr>
                        <w:rStyle w:val="FontStyle18"/>
                      </w:rPr>
                    </w:pPr>
                  </w:p>
                  <w:p w:rsidR="006B466A" w:rsidRDefault="006B466A" w:rsidP="006B466A">
                    <w:pPr>
                      <w:pStyle w:val="Style12"/>
                      <w:widowControl/>
                      <w:spacing w:before="102"/>
                      <w:jc w:val="both"/>
                      <w:rPr>
                        <w:rStyle w:val="FontStyle17"/>
                        <w:b w:val="0"/>
                        <w:sz w:val="28"/>
                        <w:szCs w:val="28"/>
                      </w:rPr>
                    </w:pPr>
                    <w:r>
                      <w:rPr>
                        <w:rStyle w:val="FontStyle17"/>
                        <w:b w:val="0"/>
                        <w:sz w:val="28"/>
                        <w:szCs w:val="28"/>
                      </w:rPr>
                      <w:t>Рис. 2. Ведение по границе штрафной площади</w:t>
                    </w:r>
                  </w:p>
                  <w:p w:rsidR="006B466A" w:rsidRDefault="006B466A" w:rsidP="006B466A">
                    <w:pPr>
                      <w:pStyle w:val="Style12"/>
                      <w:widowControl/>
                      <w:spacing w:before="102"/>
                      <w:jc w:val="both"/>
                      <w:rPr>
                        <w:rStyle w:val="FontStyle17"/>
                        <w:b w:val="0"/>
                        <w:sz w:val="28"/>
                        <w:szCs w:val="28"/>
                      </w:rPr>
                    </w:pPr>
                  </w:p>
                  <w:p w:rsidR="006B466A" w:rsidRDefault="006B466A" w:rsidP="006B466A">
                    <w:pPr>
                      <w:pStyle w:val="Style12"/>
                      <w:widowControl/>
                      <w:spacing w:before="102"/>
                      <w:jc w:val="both"/>
                      <w:rPr>
                        <w:rStyle w:val="FontStyle17"/>
                        <w:b w:val="0"/>
                        <w:sz w:val="28"/>
                        <w:szCs w:val="28"/>
                      </w:rPr>
                    </w:pPr>
                  </w:p>
                  <w:p w:rsidR="006B466A" w:rsidRDefault="006B466A" w:rsidP="006B466A">
                    <w:pPr>
                      <w:pStyle w:val="Style12"/>
                      <w:widowControl/>
                      <w:spacing w:before="102"/>
                      <w:jc w:val="both"/>
                      <w:rPr>
                        <w:rStyle w:val="FontStyle17"/>
                        <w:b w:val="0"/>
                        <w:sz w:val="28"/>
                        <w:szCs w:val="28"/>
                      </w:rPr>
                    </w:pPr>
                  </w:p>
                </w:txbxContent>
              </v:textbox>
            </v:shape>
            <w10:wrap type="topAndBottom"/>
          </v:group>
        </w:pict>
      </w:r>
    </w:p>
    <w:p w:rsidR="006B466A" w:rsidRDefault="006B466A" w:rsidP="006B466A">
      <w:pPr>
        <w:jc w:val="both"/>
      </w:pPr>
    </w:p>
    <w:p w:rsidR="006B466A" w:rsidRDefault="006B466A" w:rsidP="006B466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</w:t>
      </w:r>
    </w:p>
    <w:p w:rsidR="006B466A" w:rsidRDefault="006B466A" w:rsidP="006B466A">
      <w:pPr>
        <w:rPr>
          <w:rFonts w:ascii="Times New Roman" w:hAnsi="Times New Roman" w:cs="Times New Roman"/>
          <w:b/>
        </w:rPr>
      </w:pPr>
    </w:p>
    <w:p w:rsidR="006B466A" w:rsidRDefault="006B466A" w:rsidP="006B466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</w:t>
      </w:r>
    </w:p>
    <w:p w:rsidR="006B466A" w:rsidRDefault="006B466A" w:rsidP="006B466A">
      <w:pPr>
        <w:rPr>
          <w:rFonts w:ascii="Times New Roman" w:hAnsi="Times New Roman" w:cs="Times New Roman"/>
          <w:b/>
        </w:rPr>
      </w:pPr>
    </w:p>
    <w:p w:rsidR="006B466A" w:rsidRDefault="006B466A" w:rsidP="006B466A">
      <w:pPr>
        <w:rPr>
          <w:rFonts w:ascii="Times New Roman" w:hAnsi="Times New Roman" w:cs="Times New Roman"/>
          <w:b/>
        </w:rPr>
      </w:pPr>
    </w:p>
    <w:p w:rsidR="006B466A" w:rsidRDefault="006B466A" w:rsidP="006B466A">
      <w:pPr>
        <w:rPr>
          <w:rFonts w:ascii="Times New Roman" w:hAnsi="Times New Roman" w:cs="Times New Roman"/>
          <w:b/>
        </w:rPr>
      </w:pPr>
    </w:p>
    <w:p w:rsidR="006B466A" w:rsidRDefault="006B466A" w:rsidP="006B466A">
      <w:pPr>
        <w:rPr>
          <w:rFonts w:ascii="Times New Roman" w:hAnsi="Times New Roman" w:cs="Times New Roman"/>
          <w:b/>
        </w:rPr>
      </w:pPr>
    </w:p>
    <w:p w:rsidR="006B466A" w:rsidRDefault="006B466A" w:rsidP="006B466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ЛИТЕРАТУРА</w:t>
      </w:r>
    </w:p>
    <w:p w:rsidR="006B466A" w:rsidRDefault="006B466A" w:rsidP="006B466A">
      <w:pPr>
        <w:rPr>
          <w:rFonts w:ascii="Times New Roman" w:hAnsi="Times New Roman" w:cs="Times New Roman"/>
          <w:b/>
        </w:rPr>
      </w:pPr>
    </w:p>
    <w:p w:rsidR="006B466A" w:rsidRDefault="006B466A" w:rsidP="006B466A">
      <w:pPr>
        <w:numPr>
          <w:ilvl w:val="0"/>
          <w:numId w:val="7"/>
        </w:numPr>
        <w:spacing w:before="100" w:beforeAutospacing="1" w:after="200" w:line="276" w:lineRule="auto"/>
        <w:ind w:left="0"/>
        <w:contextualSpacing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Вайнбаум</w:t>
      </w:r>
      <w:proofErr w:type="spellEnd"/>
      <w:r>
        <w:rPr>
          <w:rFonts w:ascii="Times New Roman" w:hAnsi="Times New Roman" w:cs="Times New Roman"/>
        </w:rPr>
        <w:t xml:space="preserve">  Я.С.  Дозирование физических  нагрузок  школьников. – М.: Просвещение,1991.</w:t>
      </w:r>
    </w:p>
    <w:p w:rsidR="006B466A" w:rsidRDefault="006B466A" w:rsidP="006B466A">
      <w:pPr>
        <w:numPr>
          <w:ilvl w:val="0"/>
          <w:numId w:val="7"/>
        </w:numPr>
        <w:spacing w:before="100" w:beforeAutospacing="1" w:after="200" w:line="276" w:lineRule="auto"/>
        <w:ind w:left="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Внеклассные мероприятия  по  физкультуре  в  средней  школе / авт.- сост. </w:t>
      </w:r>
    </w:p>
    <w:p w:rsidR="006B466A" w:rsidRDefault="006B466A" w:rsidP="006B466A">
      <w:p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М.В. </w:t>
      </w:r>
      <w:proofErr w:type="spellStart"/>
      <w:r>
        <w:rPr>
          <w:rFonts w:ascii="Times New Roman" w:hAnsi="Times New Roman" w:cs="Times New Roman"/>
        </w:rPr>
        <w:t>Видякин</w:t>
      </w:r>
      <w:proofErr w:type="spellEnd"/>
      <w:r>
        <w:rPr>
          <w:rFonts w:ascii="Times New Roman" w:hAnsi="Times New Roman" w:cs="Times New Roman"/>
        </w:rPr>
        <w:t xml:space="preserve">. – Волгоград:  Учитель, 2006.                                                                                                                                </w:t>
      </w:r>
    </w:p>
    <w:p w:rsidR="006B466A" w:rsidRDefault="006B466A" w:rsidP="006B466A">
      <w:pPr>
        <w:numPr>
          <w:ilvl w:val="0"/>
          <w:numId w:val="7"/>
        </w:numPr>
        <w:spacing w:before="100" w:beforeAutospacing="1" w:after="200" w:line="276" w:lineRule="auto"/>
        <w:ind w:left="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Евсеев Ю.И. Физическая культура. Серия «Учебники, учебные пособия». </w:t>
      </w:r>
    </w:p>
    <w:p w:rsidR="006B466A" w:rsidRDefault="006B466A" w:rsidP="006B466A">
      <w:p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Ростов </w:t>
      </w:r>
      <w:proofErr w:type="spellStart"/>
      <w:r>
        <w:rPr>
          <w:rFonts w:ascii="Times New Roman" w:hAnsi="Times New Roman" w:cs="Times New Roman"/>
        </w:rPr>
        <w:t>н</w:t>
      </w:r>
      <w:proofErr w:type="spellEnd"/>
      <w:r>
        <w:rPr>
          <w:rFonts w:ascii="Times New Roman" w:hAnsi="Times New Roman" w:cs="Times New Roman"/>
        </w:rPr>
        <w:t>/Д: Феникс,2003.</w:t>
      </w:r>
    </w:p>
    <w:p w:rsidR="006B466A" w:rsidRDefault="006B466A" w:rsidP="006B466A">
      <w:pPr>
        <w:numPr>
          <w:ilvl w:val="0"/>
          <w:numId w:val="7"/>
        </w:numPr>
        <w:spacing w:before="100" w:beforeAutospacing="1" w:after="200" w:line="276" w:lineRule="auto"/>
        <w:ind w:left="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Лепёшкин В.А.  Подвижные  игры  для  детей. :  Пособие  для  учителя физкультуры. -. М.: Школьная  Пресса, 2004.</w:t>
      </w:r>
    </w:p>
    <w:p w:rsidR="006B466A" w:rsidRDefault="006B466A" w:rsidP="006B466A">
      <w:pPr>
        <w:numPr>
          <w:ilvl w:val="0"/>
          <w:numId w:val="7"/>
        </w:numPr>
        <w:spacing w:before="100" w:beforeAutospacing="1" w:after="200" w:line="276" w:lineRule="auto"/>
        <w:ind w:left="0"/>
        <w:contextualSpacing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Лукманова</w:t>
      </w:r>
      <w:proofErr w:type="spellEnd"/>
      <w:r>
        <w:rPr>
          <w:rFonts w:ascii="Times New Roman" w:hAnsi="Times New Roman" w:cs="Times New Roman"/>
        </w:rPr>
        <w:t xml:space="preserve">  Н.Б.  Формирование  правильной  осанки  у  школьников: учебно-методические рекомендации. – Архангельск.: ПГУ им. М.В. Ломоносова,2002.</w:t>
      </w:r>
    </w:p>
    <w:p w:rsidR="006B466A" w:rsidRDefault="006B466A" w:rsidP="006B466A">
      <w:pPr>
        <w:numPr>
          <w:ilvl w:val="0"/>
          <w:numId w:val="7"/>
        </w:numPr>
        <w:spacing w:before="100" w:beforeAutospacing="1" w:after="200" w:line="276" w:lineRule="auto"/>
        <w:ind w:left="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Лях. В.И.  Физическая  культура.  5-7 классы:  учебник для  общеобразовательных учреждений /  В.И. Лях. -М.: Просвещение, 2011.</w:t>
      </w:r>
    </w:p>
    <w:p w:rsidR="006B466A" w:rsidRDefault="006B466A" w:rsidP="006B466A">
      <w:pPr>
        <w:spacing w:before="100" w:beforeAutospacing="1" w:after="200" w:line="276" w:lineRule="auto"/>
        <w:contextualSpacing/>
        <w:jc w:val="both"/>
        <w:rPr>
          <w:rFonts w:ascii="Times New Roman" w:hAnsi="Times New Roman" w:cs="Times New Roman"/>
        </w:rPr>
      </w:pPr>
    </w:p>
    <w:p w:rsidR="006B466A" w:rsidRDefault="006B466A" w:rsidP="006B466A">
      <w:pPr>
        <w:numPr>
          <w:ilvl w:val="0"/>
          <w:numId w:val="7"/>
        </w:numPr>
        <w:spacing w:before="100" w:beforeAutospacing="1" w:after="200" w:line="276" w:lineRule="auto"/>
        <w:ind w:left="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Методы   самоконтроля   физического   состояния:   методические   рекомендации</w:t>
      </w:r>
    </w:p>
    <w:p w:rsidR="006B466A" w:rsidRDefault="006B466A" w:rsidP="006B466A">
      <w:pPr>
        <w:spacing w:before="100" w:beforeAutospacing="1" w:after="200" w:line="276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по </w:t>
      </w:r>
      <w:proofErr w:type="spellStart"/>
      <w:r>
        <w:rPr>
          <w:rFonts w:ascii="Times New Roman" w:hAnsi="Times New Roman" w:cs="Times New Roman"/>
        </w:rPr>
        <w:t>валеологии</w:t>
      </w:r>
      <w:proofErr w:type="spellEnd"/>
      <w:r>
        <w:rPr>
          <w:rFonts w:ascii="Times New Roman" w:hAnsi="Times New Roman" w:cs="Times New Roman"/>
        </w:rPr>
        <w:t xml:space="preserve">/  сост. Е.Б.Раменская,  </w:t>
      </w:r>
      <w:proofErr w:type="spellStart"/>
      <w:r>
        <w:rPr>
          <w:rFonts w:ascii="Times New Roman" w:hAnsi="Times New Roman" w:cs="Times New Roman"/>
        </w:rPr>
        <w:t>С.И.Береснев</w:t>
      </w:r>
      <w:proofErr w:type="spellEnd"/>
      <w:r>
        <w:rPr>
          <w:rFonts w:ascii="Times New Roman" w:hAnsi="Times New Roman" w:cs="Times New Roman"/>
        </w:rPr>
        <w:t xml:space="preserve">.  –  </w:t>
      </w:r>
      <w:proofErr w:type="spellStart"/>
      <w:r>
        <w:rPr>
          <w:rFonts w:ascii="Times New Roman" w:hAnsi="Times New Roman" w:cs="Times New Roman"/>
        </w:rPr>
        <w:t>Архангнльск</w:t>
      </w:r>
      <w:proofErr w:type="spellEnd"/>
      <w:r>
        <w:rPr>
          <w:rFonts w:ascii="Times New Roman" w:hAnsi="Times New Roman" w:cs="Times New Roman"/>
        </w:rPr>
        <w:t>.:  ПГУ им. М.В.Ломоносова, 2000.</w:t>
      </w:r>
    </w:p>
    <w:p w:rsidR="006B466A" w:rsidRDefault="006B466A" w:rsidP="006B466A">
      <w:pPr>
        <w:pStyle w:val="Style8"/>
        <w:widowControl/>
        <w:numPr>
          <w:ilvl w:val="0"/>
          <w:numId w:val="7"/>
        </w:numPr>
        <w:spacing w:after="200" w:line="276" w:lineRule="auto"/>
        <w:jc w:val="both"/>
      </w:pPr>
      <w:proofErr w:type="spellStart"/>
      <w:r>
        <w:rPr>
          <w:rStyle w:val="FontStyle17"/>
          <w:b w:val="0"/>
          <w:sz w:val="24"/>
          <w:szCs w:val="24"/>
        </w:rPr>
        <w:t>Мини-фубол</w:t>
      </w:r>
      <w:proofErr w:type="spellEnd"/>
      <w:r>
        <w:rPr>
          <w:rStyle w:val="FontStyle17"/>
          <w:b w:val="0"/>
          <w:sz w:val="24"/>
          <w:szCs w:val="24"/>
        </w:rPr>
        <w:t xml:space="preserve"> </w:t>
      </w:r>
      <w:r>
        <w:rPr>
          <w:rStyle w:val="FontStyle19"/>
        </w:rPr>
        <w:t>(</w:t>
      </w:r>
      <w:proofErr w:type="spellStart"/>
      <w:r>
        <w:rPr>
          <w:rStyle w:val="FontStyle19"/>
        </w:rPr>
        <w:t>футзал</w:t>
      </w:r>
      <w:proofErr w:type="spellEnd"/>
      <w:r>
        <w:rPr>
          <w:rStyle w:val="FontStyle19"/>
        </w:rPr>
        <w:t xml:space="preserve">) : Примерная программа для детско-юношеских спортивных  школ,  специализированных детско-юношеских школ олимпийского резерва С.Н. Андреев, Э. </w:t>
      </w:r>
      <w:r>
        <w:rPr>
          <w:rStyle w:val="FontStyle19"/>
          <w:spacing w:val="-20"/>
        </w:rPr>
        <w:t>Г.</w:t>
      </w:r>
      <w:r>
        <w:rPr>
          <w:rStyle w:val="FontStyle19"/>
        </w:rPr>
        <w:t xml:space="preserve"> Алиев, В. С. Левин, К. В. Еременко. - М.: Советский спорт, 2010. </w:t>
      </w:r>
    </w:p>
    <w:p w:rsidR="006B466A" w:rsidRDefault="006B466A" w:rsidP="006B466A">
      <w:pPr>
        <w:numPr>
          <w:ilvl w:val="0"/>
          <w:numId w:val="7"/>
        </w:numPr>
        <w:spacing w:before="100" w:beforeAutospacing="1" w:after="200" w:line="276" w:lineRule="auto"/>
        <w:ind w:left="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Муравьёв В.А., Назарова Н.Н. Гармония  физического  развития и здоровья  детей и подростков: методическое  пособие.-М.:Дрофа,2008.</w:t>
      </w:r>
    </w:p>
    <w:p w:rsidR="006B466A" w:rsidRDefault="006B466A" w:rsidP="006B466A">
      <w:pPr>
        <w:numPr>
          <w:ilvl w:val="0"/>
          <w:numId w:val="7"/>
        </w:numPr>
        <w:spacing w:before="100" w:beforeAutospacing="1" w:after="200" w:line="276" w:lineRule="auto"/>
        <w:ind w:left="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Настольная  книга учителя физической  культуры/ авт.-сост. Г.И. Погадаев.- М.: Физкультура  и  спорт, 2000.</w:t>
      </w:r>
    </w:p>
    <w:p w:rsidR="006B466A" w:rsidRDefault="006B466A" w:rsidP="006B466A">
      <w:pPr>
        <w:numPr>
          <w:ilvl w:val="0"/>
          <w:numId w:val="7"/>
        </w:numPr>
        <w:spacing w:before="100" w:beforeAutospacing="1" w:after="200" w:line="276" w:lineRule="auto"/>
        <w:ind w:left="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Озолин Н.Г.  Путь к успеху. – М.: Физкультура  и  спорт, 1980.</w:t>
      </w:r>
    </w:p>
    <w:p w:rsidR="006B466A" w:rsidRDefault="006B466A" w:rsidP="006B466A">
      <w:pPr>
        <w:numPr>
          <w:ilvl w:val="0"/>
          <w:numId w:val="7"/>
        </w:numPr>
        <w:spacing w:before="100" w:beforeAutospacing="1" w:after="200" w:line="276" w:lineRule="auto"/>
        <w:ind w:left="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Патриотическое  воспитание  детей (Игры  и  программы). – М .:ГОУ ЦРСДОД, 2003.</w:t>
      </w:r>
    </w:p>
    <w:p w:rsidR="006B466A" w:rsidRDefault="006B466A" w:rsidP="006B466A">
      <w:pPr>
        <w:numPr>
          <w:ilvl w:val="0"/>
          <w:numId w:val="7"/>
        </w:numPr>
        <w:spacing w:before="100" w:beforeAutospacing="1" w:after="200" w:line="276" w:lineRule="auto"/>
        <w:ind w:left="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Погадаев Г.И. Физическая  культура.  Спортивные  сооружения, учебное оборудование  и инвентарь общеобразовательного  учреждения: методическое  пособие. -М.: Дрофа,2005.</w:t>
      </w:r>
    </w:p>
    <w:p w:rsidR="006B466A" w:rsidRDefault="006B466A" w:rsidP="006B466A">
      <w:pPr>
        <w:numPr>
          <w:ilvl w:val="0"/>
          <w:numId w:val="7"/>
        </w:numPr>
        <w:spacing w:before="100" w:beforeAutospacing="1" w:after="200" w:line="276" w:lineRule="auto"/>
        <w:ind w:left="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Погадаев Г.И.,  Мишин Б.И.   Организация  и  проведение физкультурно-оздоровительных мероприятий  в  школе.  1-11 классы:  методическое      пособие. –М.: Дрофа,2006.</w:t>
      </w:r>
    </w:p>
    <w:p w:rsidR="006B466A" w:rsidRDefault="006B466A" w:rsidP="006B466A">
      <w:pPr>
        <w:numPr>
          <w:ilvl w:val="0"/>
          <w:numId w:val="7"/>
        </w:numPr>
        <w:spacing w:before="100" w:beforeAutospacing="1" w:after="200" w:line="276" w:lineRule="auto"/>
        <w:ind w:left="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Спортивно  –  оздоровительные    мероприятия  в  школе                        / </w:t>
      </w:r>
    </w:p>
    <w:p w:rsidR="006B466A" w:rsidRDefault="006B466A" w:rsidP="006B466A">
      <w:p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авт. -сост. О.В. </w:t>
      </w:r>
      <w:proofErr w:type="spellStart"/>
      <w:r>
        <w:rPr>
          <w:rFonts w:ascii="Times New Roman" w:hAnsi="Times New Roman" w:cs="Times New Roman"/>
        </w:rPr>
        <w:t>Белоножкина</w:t>
      </w:r>
      <w:proofErr w:type="spellEnd"/>
      <w:r>
        <w:rPr>
          <w:rFonts w:ascii="Times New Roman" w:hAnsi="Times New Roman" w:cs="Times New Roman"/>
        </w:rPr>
        <w:t xml:space="preserve"> и др. - Волгоград: Учитель, 2006.</w:t>
      </w:r>
    </w:p>
    <w:p w:rsidR="006B466A" w:rsidRDefault="006B466A" w:rsidP="006B466A">
      <w:pPr>
        <w:numPr>
          <w:ilvl w:val="0"/>
          <w:numId w:val="7"/>
        </w:numPr>
        <w:spacing w:before="100" w:beforeAutospacing="1" w:after="200" w:line="276" w:lineRule="auto"/>
        <w:ind w:left="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Твой олимпийский  учебник: Учеб. пособие для учреждений образования  России/ В.С. </w:t>
      </w:r>
      <w:proofErr w:type="spellStart"/>
      <w:r>
        <w:rPr>
          <w:rFonts w:ascii="Times New Roman" w:hAnsi="Times New Roman" w:cs="Times New Roman"/>
        </w:rPr>
        <w:t>Родиченко</w:t>
      </w:r>
      <w:proofErr w:type="spellEnd"/>
      <w:r>
        <w:rPr>
          <w:rFonts w:ascii="Times New Roman" w:hAnsi="Times New Roman" w:cs="Times New Roman"/>
        </w:rPr>
        <w:t xml:space="preserve"> и др.- М.: Физкультура  и Спорт,2011.</w:t>
      </w:r>
    </w:p>
    <w:p w:rsidR="006B466A" w:rsidRDefault="006B466A" w:rsidP="006B466A">
      <w:pPr>
        <w:pStyle w:val="Style5"/>
        <w:widowControl/>
        <w:spacing w:line="240" w:lineRule="auto"/>
        <w:ind w:firstLine="0"/>
        <w:rPr>
          <w:rFonts w:ascii="Times New Roman" w:hAnsi="Times New Roman"/>
        </w:rPr>
      </w:pPr>
    </w:p>
    <w:p w:rsidR="006D5BAE" w:rsidRDefault="006D5BAE"/>
    <w:sectPr w:rsidR="006D5BAE" w:rsidSect="006B466A">
      <w:footerReference w:type="default" r:id="rId9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466A" w:rsidRDefault="006B466A" w:rsidP="006B466A">
      <w:r>
        <w:separator/>
      </w:r>
    </w:p>
  </w:endnote>
  <w:endnote w:type="continuationSeparator" w:id="0">
    <w:p w:rsidR="006B466A" w:rsidRDefault="006B466A" w:rsidP="006B46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148782"/>
    </w:sdtPr>
    <w:sdtContent>
      <w:p w:rsidR="006B466A" w:rsidRDefault="0074502F">
        <w:pPr>
          <w:pStyle w:val="a8"/>
          <w:jc w:val="center"/>
        </w:pPr>
        <w:fldSimple w:instr=" PAGE   \* MERGEFORMAT ">
          <w:r w:rsidR="00CA2658">
            <w:rPr>
              <w:noProof/>
            </w:rPr>
            <w:t>2</w:t>
          </w:r>
        </w:fldSimple>
      </w:p>
    </w:sdtContent>
  </w:sdt>
  <w:p w:rsidR="006B466A" w:rsidRDefault="006B466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466A" w:rsidRDefault="006B466A" w:rsidP="006B466A">
      <w:r>
        <w:separator/>
      </w:r>
    </w:p>
  </w:footnote>
  <w:footnote w:type="continuationSeparator" w:id="0">
    <w:p w:rsidR="006B466A" w:rsidRDefault="006B466A" w:rsidP="006B46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023B2"/>
    <w:multiLevelType w:val="hybridMultilevel"/>
    <w:tmpl w:val="2196F650"/>
    <w:lvl w:ilvl="0" w:tplc="40D2143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B6016E"/>
    <w:multiLevelType w:val="hybridMultilevel"/>
    <w:tmpl w:val="44B074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635443"/>
    <w:multiLevelType w:val="multilevel"/>
    <w:tmpl w:val="43928F68"/>
    <w:lvl w:ilvl="0">
      <w:start w:val="1"/>
      <w:numFmt w:val="bullet"/>
      <w:lvlText w:val="•"/>
      <w:lvlJc w:val="left"/>
      <w:pPr>
        <w:tabs>
          <w:tab w:val="num" w:pos="960"/>
        </w:tabs>
        <w:ind w:left="9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3971B2"/>
    <w:multiLevelType w:val="hybridMultilevel"/>
    <w:tmpl w:val="453EE002"/>
    <w:lvl w:ilvl="0" w:tplc="40D2143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853068"/>
    <w:multiLevelType w:val="hybridMultilevel"/>
    <w:tmpl w:val="A5403290"/>
    <w:lvl w:ilvl="0" w:tplc="290AB766">
      <w:start w:val="1"/>
      <w:numFmt w:val="decimal"/>
      <w:lvlText w:val="%1."/>
      <w:lvlJc w:val="righ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6557B8C"/>
    <w:multiLevelType w:val="hybridMultilevel"/>
    <w:tmpl w:val="0DA6D9CE"/>
    <w:lvl w:ilvl="0" w:tplc="40D2143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F744718"/>
    <w:multiLevelType w:val="hybridMultilevel"/>
    <w:tmpl w:val="33C09B5E"/>
    <w:lvl w:ilvl="0" w:tplc="40D2143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466A"/>
    <w:rsid w:val="006B466A"/>
    <w:rsid w:val="006D5BAE"/>
    <w:rsid w:val="0074502F"/>
    <w:rsid w:val="00800E6E"/>
    <w:rsid w:val="00B837B0"/>
    <w:rsid w:val="00CA2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66A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6B466A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a4">
    <w:name w:val="List Paragraph"/>
    <w:basedOn w:val="a"/>
    <w:uiPriority w:val="34"/>
    <w:qFormat/>
    <w:rsid w:val="006B466A"/>
    <w:pPr>
      <w:ind w:left="720"/>
      <w:contextualSpacing/>
    </w:pPr>
  </w:style>
  <w:style w:type="paragraph" w:customStyle="1" w:styleId="Style4">
    <w:name w:val="Style4"/>
    <w:basedOn w:val="a"/>
    <w:rsid w:val="006B466A"/>
    <w:pPr>
      <w:widowControl w:val="0"/>
      <w:autoSpaceDE w:val="0"/>
      <w:autoSpaceDN w:val="0"/>
      <w:adjustRightInd w:val="0"/>
      <w:spacing w:line="252" w:lineRule="exact"/>
      <w:ind w:firstLine="288"/>
      <w:jc w:val="both"/>
    </w:pPr>
    <w:rPr>
      <w:rFonts w:ascii="Verdana" w:hAnsi="Verdana" w:cs="Times New Roman"/>
    </w:rPr>
  </w:style>
  <w:style w:type="paragraph" w:customStyle="1" w:styleId="Style11">
    <w:name w:val="Style11"/>
    <w:basedOn w:val="a"/>
    <w:rsid w:val="006B466A"/>
    <w:pPr>
      <w:widowControl w:val="0"/>
      <w:autoSpaceDE w:val="0"/>
      <w:autoSpaceDN w:val="0"/>
      <w:adjustRightInd w:val="0"/>
      <w:spacing w:line="192" w:lineRule="exact"/>
    </w:pPr>
    <w:rPr>
      <w:rFonts w:ascii="Times New Roman" w:hAnsi="Times New Roman" w:cs="Times New Roman"/>
    </w:rPr>
  </w:style>
  <w:style w:type="paragraph" w:customStyle="1" w:styleId="Style5">
    <w:name w:val="Style5"/>
    <w:basedOn w:val="a"/>
    <w:rsid w:val="006B466A"/>
    <w:pPr>
      <w:widowControl w:val="0"/>
      <w:autoSpaceDE w:val="0"/>
      <w:autoSpaceDN w:val="0"/>
      <w:adjustRightInd w:val="0"/>
      <w:spacing w:line="228" w:lineRule="exact"/>
      <w:ind w:firstLine="276"/>
      <w:jc w:val="both"/>
    </w:pPr>
    <w:rPr>
      <w:rFonts w:ascii="Franklin Gothic Book" w:hAnsi="Franklin Gothic Book" w:cs="Times New Roman"/>
    </w:rPr>
  </w:style>
  <w:style w:type="paragraph" w:customStyle="1" w:styleId="Style19">
    <w:name w:val="Style19"/>
    <w:basedOn w:val="a"/>
    <w:rsid w:val="006B466A"/>
    <w:pPr>
      <w:widowControl w:val="0"/>
      <w:autoSpaceDE w:val="0"/>
      <w:autoSpaceDN w:val="0"/>
      <w:adjustRightInd w:val="0"/>
      <w:spacing w:line="252" w:lineRule="exact"/>
      <w:ind w:firstLine="288"/>
      <w:jc w:val="both"/>
    </w:pPr>
    <w:rPr>
      <w:rFonts w:ascii="Times New Roman" w:hAnsi="Times New Roman" w:cs="Times New Roman"/>
    </w:rPr>
  </w:style>
  <w:style w:type="paragraph" w:customStyle="1" w:styleId="Style12">
    <w:name w:val="Style12"/>
    <w:basedOn w:val="a"/>
    <w:rsid w:val="006B466A"/>
    <w:pPr>
      <w:widowControl w:val="0"/>
      <w:autoSpaceDE w:val="0"/>
      <w:autoSpaceDN w:val="0"/>
      <w:adjustRightInd w:val="0"/>
    </w:pPr>
    <w:rPr>
      <w:rFonts w:ascii="Times New Roman" w:hAnsi="Times New Roman" w:cs="Times New Roman"/>
    </w:rPr>
  </w:style>
  <w:style w:type="paragraph" w:customStyle="1" w:styleId="Style8">
    <w:name w:val="Style8"/>
    <w:basedOn w:val="a"/>
    <w:rsid w:val="006B466A"/>
    <w:pPr>
      <w:widowControl w:val="0"/>
      <w:autoSpaceDE w:val="0"/>
      <w:autoSpaceDN w:val="0"/>
      <w:adjustRightInd w:val="0"/>
      <w:spacing w:line="252" w:lineRule="exact"/>
      <w:jc w:val="right"/>
    </w:pPr>
    <w:rPr>
      <w:rFonts w:ascii="Times New Roman" w:hAnsi="Times New Roman" w:cs="Times New Roman"/>
    </w:rPr>
  </w:style>
  <w:style w:type="character" w:customStyle="1" w:styleId="FontStyle13">
    <w:name w:val="Font Style13"/>
    <w:basedOn w:val="a0"/>
    <w:rsid w:val="006B466A"/>
    <w:rPr>
      <w:rFonts w:ascii="Times New Roman" w:hAnsi="Times New Roman" w:cs="Times New Roman" w:hint="default"/>
      <w:sz w:val="20"/>
      <w:szCs w:val="20"/>
    </w:rPr>
  </w:style>
  <w:style w:type="character" w:customStyle="1" w:styleId="FontStyle39">
    <w:name w:val="Font Style39"/>
    <w:basedOn w:val="a0"/>
    <w:rsid w:val="006B466A"/>
    <w:rPr>
      <w:rFonts w:ascii="Times New Roman" w:hAnsi="Times New Roman" w:cs="Times New Roman" w:hint="default"/>
      <w:sz w:val="22"/>
      <w:szCs w:val="22"/>
    </w:rPr>
  </w:style>
  <w:style w:type="character" w:customStyle="1" w:styleId="FontStyle14">
    <w:name w:val="Font Style14"/>
    <w:basedOn w:val="a0"/>
    <w:rsid w:val="006B466A"/>
    <w:rPr>
      <w:rFonts w:ascii="Times New Roman" w:hAnsi="Times New Roman" w:cs="Times New Roman" w:hint="default"/>
      <w:i/>
      <w:iCs/>
      <w:sz w:val="20"/>
      <w:szCs w:val="20"/>
    </w:rPr>
  </w:style>
  <w:style w:type="character" w:customStyle="1" w:styleId="FontStyle17">
    <w:name w:val="Font Style17"/>
    <w:basedOn w:val="a0"/>
    <w:rsid w:val="006B466A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40">
    <w:name w:val="Font Style40"/>
    <w:basedOn w:val="a0"/>
    <w:rsid w:val="006B466A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8">
    <w:name w:val="Font Style18"/>
    <w:basedOn w:val="a0"/>
    <w:rsid w:val="006B466A"/>
    <w:rPr>
      <w:rFonts w:ascii="Times New Roman" w:hAnsi="Times New Roman" w:cs="Times New Roman" w:hint="default"/>
      <w:sz w:val="16"/>
      <w:szCs w:val="16"/>
    </w:rPr>
  </w:style>
  <w:style w:type="character" w:customStyle="1" w:styleId="FontStyle19">
    <w:name w:val="Font Style19"/>
    <w:basedOn w:val="a0"/>
    <w:rsid w:val="006B466A"/>
    <w:rPr>
      <w:rFonts w:ascii="Times New Roman" w:hAnsi="Times New Roman" w:cs="Times New Roman" w:hint="default"/>
      <w:sz w:val="20"/>
      <w:szCs w:val="20"/>
    </w:rPr>
  </w:style>
  <w:style w:type="table" w:styleId="a5">
    <w:name w:val="Table Grid"/>
    <w:basedOn w:val="a1"/>
    <w:rsid w:val="006B466A"/>
    <w:pPr>
      <w:spacing w:after="0" w:line="240" w:lineRule="auto"/>
    </w:pPr>
    <w:rPr>
      <w:rFonts w:eastAsia="Times New Roman"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6B466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B466A"/>
    <w:rPr>
      <w:rFonts w:eastAsia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B466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B466A"/>
    <w:rPr>
      <w:rFonts w:eastAsia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837B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837B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85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12</Pages>
  <Words>3802</Words>
  <Characters>21678</Characters>
  <Application>Microsoft Office Word</Application>
  <DocSecurity>0</DocSecurity>
  <Lines>180</Lines>
  <Paragraphs>50</Paragraphs>
  <ScaleCrop>false</ScaleCrop>
  <Company>Microsoft</Company>
  <LinksUpToDate>false</LinksUpToDate>
  <CharactersWithSpaces>25430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2016-10-02T08:46:00Z</cp:lastPrinted>
  <dcterms:created xsi:type="dcterms:W3CDTF">2016-09-30T19:46:00Z</dcterms:created>
  <dcterms:modified xsi:type="dcterms:W3CDTF">2016-10-02T13:17:00Z</dcterms:modified>
</cp:coreProperties>
</file>